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168" w:rsidRDefault="00520168" w:rsidP="00520168">
      <w:pPr>
        <w:pStyle w:val="1"/>
        <w:spacing w:before="312" w:after="312"/>
        <w:rPr>
          <w:rFonts w:ascii="微软雅黑" w:eastAsia="微软雅黑" w:hAnsi="微软雅黑" w:cs="微软雅黑"/>
          <w:sz w:val="32"/>
          <w:szCs w:val="32"/>
        </w:rPr>
      </w:pPr>
      <w:bookmarkStart w:id="0" w:name="_Toc27192"/>
      <w:r>
        <w:rPr>
          <w:rFonts w:ascii="微软雅黑" w:hAnsi="微软雅黑" w:cs="微软雅黑" w:hint="eastAsia"/>
          <w:sz w:val="32"/>
          <w:szCs w:val="32"/>
        </w:rPr>
        <w:t>附件</w:t>
      </w:r>
      <w:r>
        <w:rPr>
          <w:rFonts w:ascii="微软雅黑" w:hAnsi="微软雅黑" w:cs="微软雅黑" w:hint="eastAsia"/>
          <w:sz w:val="32"/>
          <w:szCs w:val="32"/>
        </w:rPr>
        <w:t xml:space="preserve">1 </w:t>
      </w:r>
      <w:r>
        <w:rPr>
          <w:rFonts w:ascii="微软雅黑" w:hAnsi="微软雅黑" w:cs="微软雅黑" w:hint="eastAsia"/>
          <w:sz w:val="32"/>
          <w:szCs w:val="32"/>
        </w:rPr>
        <w:t>：考生</w:t>
      </w:r>
      <w:bookmarkEnd w:id="0"/>
      <w:r>
        <w:rPr>
          <w:rFonts w:ascii="微软雅黑" w:hAnsi="微软雅黑" w:cs="微软雅黑" w:hint="eastAsia"/>
          <w:sz w:val="32"/>
          <w:szCs w:val="32"/>
        </w:rPr>
        <w:t>操作手册</w:t>
      </w:r>
    </w:p>
    <w:p w:rsidR="00520168" w:rsidRDefault="00520168" w:rsidP="00520168">
      <w:pPr>
        <w:pStyle w:val="2"/>
        <w:numPr>
          <w:ilvl w:val="0"/>
          <w:numId w:val="2"/>
        </w:numPr>
        <w:spacing w:before="312" w:after="312"/>
        <w:rPr>
          <w:rFonts w:ascii="微软雅黑" w:hAnsi="微软雅黑" w:cs="微软雅黑"/>
        </w:rPr>
      </w:pPr>
      <w:bookmarkStart w:id="1" w:name="_Toc18282"/>
      <w:r>
        <w:rPr>
          <w:rFonts w:ascii="微软雅黑" w:hAnsi="微软雅黑" w:cs="微软雅黑" w:hint="eastAsia"/>
        </w:rPr>
        <w:t>登录</w:t>
      </w:r>
      <w:bookmarkEnd w:id="1"/>
    </w:p>
    <w:p w:rsidR="00520168" w:rsidRDefault="00520168" w:rsidP="00520168">
      <w:pPr>
        <w:rPr>
          <w:rFonts w:ascii="微软雅黑" w:hAnsi="微软雅黑" w:cs="微软雅黑"/>
        </w:rPr>
      </w:pPr>
      <w:r>
        <w:rPr>
          <w:rFonts w:ascii="微软雅黑" w:hAnsi="微软雅黑" w:cs="微软雅黑" w:hint="eastAsia"/>
        </w:rPr>
        <w:t>考生输入学校公布的考试地址，选择专业后通过手机短信验证码进行登录</w:t>
      </w:r>
    </w:p>
    <w:p w:rsidR="00520168" w:rsidRDefault="00520168" w:rsidP="00520168">
      <w:pPr>
        <w:rPr>
          <w:rFonts w:ascii="微软雅黑" w:hAnsi="微软雅黑" w:cs="微软雅黑"/>
        </w:rPr>
      </w:pPr>
      <w:r>
        <w:rPr>
          <w:rFonts w:ascii="微软雅黑" w:hAnsi="微软雅黑" w:cs="微软雅黑" w:hint="eastAsia"/>
          <w:noProof/>
        </w:rPr>
        <w:drawing>
          <wp:inline distT="0" distB="0" distL="114300" distR="114300">
            <wp:extent cx="3859530" cy="2409825"/>
            <wp:effectExtent l="0" t="0" r="1270" b="3175"/>
            <wp:docPr id="4" name="图片 4" descr="c6472ea01e9cac1c4a19992c561ac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6472ea01e9cac1c4a19992c561ac88"/>
                    <pic:cNvPicPr>
                      <a:picLocks noChangeAspect="1"/>
                    </pic:cNvPicPr>
                  </pic:nvPicPr>
                  <pic:blipFill>
                    <a:blip r:embed="rId5" cstate="print"/>
                    <a:stretch>
                      <a:fillRect/>
                    </a:stretch>
                  </pic:blipFill>
                  <pic:spPr>
                    <a:xfrm>
                      <a:off x="0" y="0"/>
                      <a:ext cx="3859530" cy="2409825"/>
                    </a:xfrm>
                    <a:prstGeom prst="rect">
                      <a:avLst/>
                    </a:prstGeom>
                  </pic:spPr>
                </pic:pic>
              </a:graphicData>
            </a:graphic>
          </wp:inline>
        </w:drawing>
      </w:r>
    </w:p>
    <w:p w:rsidR="00520168" w:rsidRDefault="00520168" w:rsidP="00520168">
      <w:pPr>
        <w:pStyle w:val="2"/>
        <w:numPr>
          <w:ilvl w:val="0"/>
          <w:numId w:val="2"/>
        </w:numPr>
        <w:spacing w:before="312" w:after="312"/>
        <w:rPr>
          <w:rFonts w:ascii="微软雅黑" w:hAnsi="微软雅黑" w:cs="微软雅黑"/>
        </w:rPr>
      </w:pPr>
      <w:bookmarkStart w:id="2" w:name="_Toc20945"/>
      <w:r>
        <w:rPr>
          <w:rFonts w:ascii="微软雅黑" w:hAnsi="微软雅黑" w:cs="微软雅黑" w:hint="eastAsia"/>
        </w:rPr>
        <w:t>查看考场</w:t>
      </w:r>
      <w:bookmarkEnd w:id="2"/>
    </w:p>
    <w:p w:rsidR="00520168" w:rsidRDefault="00520168" w:rsidP="00520168">
      <w:pPr>
        <w:rPr>
          <w:rFonts w:ascii="微软雅黑" w:hAnsi="微软雅黑" w:cs="微软雅黑"/>
        </w:rPr>
      </w:pPr>
      <w:r>
        <w:rPr>
          <w:rFonts w:ascii="微软雅黑" w:hAnsi="微软雅黑" w:cs="微软雅黑" w:hint="eastAsia"/>
        </w:rPr>
        <w:t>考生登录成功后，能够看到该生的考场信息</w:t>
      </w:r>
    </w:p>
    <w:p w:rsidR="00520168" w:rsidRDefault="00520168" w:rsidP="00520168">
      <w:pPr>
        <w:rPr>
          <w:rFonts w:ascii="微软雅黑" w:hAnsi="微软雅黑" w:cs="微软雅黑"/>
        </w:rPr>
      </w:pPr>
      <w:r>
        <w:rPr>
          <w:rFonts w:ascii="微软雅黑" w:hAnsi="微软雅黑" w:cs="微软雅黑" w:hint="eastAsia"/>
          <w:noProof/>
        </w:rPr>
        <w:drawing>
          <wp:inline distT="0" distB="0" distL="114300" distR="114300">
            <wp:extent cx="3646805" cy="2366645"/>
            <wp:effectExtent l="0" t="0" r="10795" b="8255"/>
            <wp:docPr id="62" name="图片 62" descr="lALPDg7mM1z5M0LNAvrNBJY_1174_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lALPDg7mM1z5M0LNAvrNBJY_1174_762"/>
                    <pic:cNvPicPr>
                      <a:picLocks noChangeAspect="1"/>
                    </pic:cNvPicPr>
                  </pic:nvPicPr>
                  <pic:blipFill>
                    <a:blip r:embed="rId6" cstate="print"/>
                    <a:stretch>
                      <a:fillRect/>
                    </a:stretch>
                  </pic:blipFill>
                  <pic:spPr>
                    <a:xfrm>
                      <a:off x="0" y="0"/>
                      <a:ext cx="3646805" cy="2366645"/>
                    </a:xfrm>
                    <a:prstGeom prst="rect">
                      <a:avLst/>
                    </a:prstGeom>
                  </pic:spPr>
                </pic:pic>
              </a:graphicData>
            </a:graphic>
          </wp:inline>
        </w:drawing>
      </w:r>
    </w:p>
    <w:p w:rsidR="00520168" w:rsidRDefault="00520168" w:rsidP="00520168">
      <w:pPr>
        <w:pStyle w:val="2"/>
        <w:numPr>
          <w:ilvl w:val="0"/>
          <w:numId w:val="2"/>
        </w:numPr>
        <w:spacing w:before="312" w:after="312"/>
        <w:rPr>
          <w:rFonts w:ascii="微软雅黑" w:hAnsi="微软雅黑" w:cs="微软雅黑"/>
        </w:rPr>
      </w:pPr>
      <w:bookmarkStart w:id="3" w:name="_Toc18901"/>
      <w:r>
        <w:rPr>
          <w:rFonts w:ascii="微软雅黑" w:hAnsi="微软雅黑" w:cs="微软雅黑" w:hint="eastAsia"/>
        </w:rPr>
        <w:t>查看公告</w:t>
      </w:r>
      <w:bookmarkEnd w:id="3"/>
    </w:p>
    <w:p w:rsidR="00520168" w:rsidRDefault="00520168" w:rsidP="00520168">
      <w:pPr>
        <w:rPr>
          <w:rFonts w:ascii="微软雅黑" w:hAnsi="微软雅黑" w:cs="微软雅黑"/>
        </w:rPr>
      </w:pPr>
      <w:r>
        <w:rPr>
          <w:rFonts w:ascii="微软雅黑" w:hAnsi="微软雅黑" w:cs="微软雅黑" w:hint="eastAsia"/>
        </w:rPr>
        <w:t>考生登录成功后，能够看到该生的考场信息</w:t>
      </w:r>
    </w:p>
    <w:p w:rsidR="00520168" w:rsidRDefault="00520168" w:rsidP="00520168">
      <w:pPr>
        <w:rPr>
          <w:rFonts w:ascii="微软雅黑" w:hAnsi="微软雅黑" w:cs="微软雅黑"/>
        </w:rPr>
      </w:pPr>
      <w:r>
        <w:rPr>
          <w:noProof/>
        </w:rPr>
        <w:lastRenderedPageBreak/>
        <w:drawing>
          <wp:inline distT="0" distB="0" distL="114300" distR="114300">
            <wp:extent cx="4157345" cy="2667635"/>
            <wp:effectExtent l="0" t="0" r="8255" b="12065"/>
            <wp:docPr id="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
                    <pic:cNvPicPr>
                      <a:picLocks noChangeAspect="1"/>
                    </pic:cNvPicPr>
                  </pic:nvPicPr>
                  <pic:blipFill>
                    <a:blip r:embed="rId7" cstate="print"/>
                    <a:stretch>
                      <a:fillRect/>
                    </a:stretch>
                  </pic:blipFill>
                  <pic:spPr>
                    <a:xfrm>
                      <a:off x="0" y="0"/>
                      <a:ext cx="4157345" cy="2667635"/>
                    </a:xfrm>
                    <a:prstGeom prst="rect">
                      <a:avLst/>
                    </a:prstGeom>
                    <a:noFill/>
                    <a:ln>
                      <a:noFill/>
                    </a:ln>
                  </pic:spPr>
                </pic:pic>
              </a:graphicData>
            </a:graphic>
          </wp:inline>
        </w:drawing>
      </w:r>
    </w:p>
    <w:p w:rsidR="00520168" w:rsidRDefault="00520168" w:rsidP="00520168">
      <w:pPr>
        <w:pStyle w:val="2"/>
        <w:numPr>
          <w:ilvl w:val="0"/>
          <w:numId w:val="2"/>
        </w:numPr>
        <w:spacing w:before="312" w:after="312"/>
        <w:rPr>
          <w:rFonts w:ascii="微软雅黑" w:hAnsi="微软雅黑" w:cs="微软雅黑"/>
        </w:rPr>
      </w:pPr>
      <w:bookmarkStart w:id="4" w:name="_Toc25746"/>
      <w:r>
        <w:rPr>
          <w:rFonts w:ascii="微软雅黑" w:hAnsi="微软雅黑" w:cs="微软雅黑" w:hint="eastAsia"/>
        </w:rPr>
        <w:t>上传审核资料</w:t>
      </w:r>
      <w:bookmarkEnd w:id="4"/>
    </w:p>
    <w:p w:rsidR="00520168" w:rsidRDefault="00520168" w:rsidP="00520168">
      <w:pPr>
        <w:rPr>
          <w:rFonts w:ascii="微软雅黑" w:hAnsi="微软雅黑" w:cs="微软雅黑"/>
        </w:rPr>
      </w:pPr>
      <w:r>
        <w:rPr>
          <w:noProof/>
        </w:rPr>
        <w:drawing>
          <wp:inline distT="0" distB="0" distL="114300" distR="114300">
            <wp:extent cx="4579620" cy="2926080"/>
            <wp:effectExtent l="0" t="0" r="5080" b="7620"/>
            <wp:docPr id="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
                    <pic:cNvPicPr>
                      <a:picLocks noChangeAspect="1"/>
                    </pic:cNvPicPr>
                  </pic:nvPicPr>
                  <pic:blipFill>
                    <a:blip r:embed="rId8" cstate="print"/>
                    <a:stretch>
                      <a:fillRect/>
                    </a:stretch>
                  </pic:blipFill>
                  <pic:spPr>
                    <a:xfrm>
                      <a:off x="0" y="0"/>
                      <a:ext cx="4579620" cy="2926080"/>
                    </a:xfrm>
                    <a:prstGeom prst="rect">
                      <a:avLst/>
                    </a:prstGeom>
                    <a:noFill/>
                    <a:ln>
                      <a:noFill/>
                    </a:ln>
                  </pic:spPr>
                </pic:pic>
              </a:graphicData>
            </a:graphic>
          </wp:inline>
        </w:drawing>
      </w:r>
    </w:p>
    <w:p w:rsidR="00520168" w:rsidRDefault="00520168" w:rsidP="00520168">
      <w:pPr>
        <w:pStyle w:val="2"/>
        <w:numPr>
          <w:ilvl w:val="0"/>
          <w:numId w:val="2"/>
        </w:numPr>
        <w:spacing w:before="312" w:after="312"/>
        <w:rPr>
          <w:rFonts w:ascii="微软雅黑" w:hAnsi="微软雅黑" w:cs="微软雅黑"/>
        </w:rPr>
      </w:pPr>
      <w:bookmarkStart w:id="5" w:name="_Toc29358"/>
      <w:r>
        <w:rPr>
          <w:rFonts w:ascii="微软雅黑" w:hAnsi="微软雅黑" w:cs="微软雅黑" w:hint="eastAsia"/>
        </w:rPr>
        <w:t>下载客户端</w:t>
      </w:r>
      <w:bookmarkEnd w:id="5"/>
    </w:p>
    <w:p w:rsidR="00520168" w:rsidRDefault="00520168" w:rsidP="00520168">
      <w:pPr>
        <w:rPr>
          <w:rFonts w:ascii="微软雅黑" w:hAnsi="微软雅黑" w:cs="微软雅黑"/>
        </w:rPr>
      </w:pPr>
      <w:r>
        <w:rPr>
          <w:rFonts w:ascii="微软雅黑" w:hAnsi="微软雅黑" w:cs="微软雅黑" w:hint="eastAsia"/>
        </w:rPr>
        <w:t>考生可以点击“下载</w:t>
      </w:r>
      <w:r>
        <w:rPr>
          <w:rFonts w:ascii="微软雅黑" w:hAnsi="微软雅黑" w:cs="微软雅黑" w:hint="eastAsia"/>
        </w:rPr>
        <w:t>Windows</w:t>
      </w:r>
      <w:r>
        <w:rPr>
          <w:rFonts w:ascii="微软雅黑" w:hAnsi="微软雅黑" w:cs="微软雅黑" w:hint="eastAsia"/>
        </w:rPr>
        <w:t>客户端”按钮进行软件下载，并根据提示进行安装</w:t>
      </w:r>
    </w:p>
    <w:p w:rsidR="00520168" w:rsidRDefault="00520168" w:rsidP="00520168">
      <w:pPr>
        <w:rPr>
          <w:rFonts w:ascii="微软雅黑" w:hAnsi="微软雅黑" w:cs="微软雅黑"/>
        </w:rPr>
      </w:pPr>
      <w:r>
        <w:rPr>
          <w:noProof/>
        </w:rPr>
        <w:lastRenderedPageBreak/>
        <w:drawing>
          <wp:inline distT="0" distB="0" distL="114300" distR="114300">
            <wp:extent cx="4028440" cy="2565400"/>
            <wp:effectExtent l="0" t="0" r="10160" b="0"/>
            <wp:docPr id="6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
                    <pic:cNvPicPr>
                      <a:picLocks noChangeAspect="1"/>
                    </pic:cNvPicPr>
                  </pic:nvPicPr>
                  <pic:blipFill>
                    <a:blip r:embed="rId9" cstate="print"/>
                    <a:stretch>
                      <a:fillRect/>
                    </a:stretch>
                  </pic:blipFill>
                  <pic:spPr>
                    <a:xfrm>
                      <a:off x="0" y="0"/>
                      <a:ext cx="4028440" cy="2565400"/>
                    </a:xfrm>
                    <a:prstGeom prst="rect">
                      <a:avLst/>
                    </a:prstGeom>
                    <a:noFill/>
                    <a:ln>
                      <a:noFill/>
                    </a:ln>
                  </pic:spPr>
                </pic:pic>
              </a:graphicData>
            </a:graphic>
          </wp:inline>
        </w:drawing>
      </w:r>
    </w:p>
    <w:p w:rsidR="00520168" w:rsidRDefault="00520168" w:rsidP="00520168">
      <w:pPr>
        <w:pStyle w:val="2"/>
        <w:numPr>
          <w:ilvl w:val="0"/>
          <w:numId w:val="2"/>
        </w:numPr>
        <w:spacing w:before="312" w:after="312"/>
        <w:rPr>
          <w:rFonts w:ascii="微软雅黑" w:hAnsi="微软雅黑" w:cs="微软雅黑"/>
        </w:rPr>
      </w:pPr>
      <w:bookmarkStart w:id="6" w:name="_Toc14674"/>
      <w:r>
        <w:rPr>
          <w:rFonts w:ascii="微软雅黑" w:hAnsi="微软雅黑" w:cs="微软雅黑" w:hint="eastAsia"/>
        </w:rPr>
        <w:t>人脸识别</w:t>
      </w:r>
      <w:bookmarkEnd w:id="6"/>
    </w:p>
    <w:p w:rsidR="00520168" w:rsidRDefault="00520168" w:rsidP="00520168">
      <w:pPr>
        <w:rPr>
          <w:rFonts w:ascii="微软雅黑" w:hAnsi="微软雅黑" w:cs="微软雅黑"/>
        </w:rPr>
      </w:pPr>
      <w:r>
        <w:rPr>
          <w:rFonts w:ascii="微软雅黑" w:hAnsi="微软雅黑" w:cs="微软雅黑" w:hint="eastAsia"/>
        </w:rPr>
        <w:t>考试开始时，考生需要点击“人脸识别认证”按钮先进行活体检测和人脸识别，若认证成功可进入候考区，若认证失败也可进入候考区或重试</w:t>
      </w:r>
    </w:p>
    <w:p w:rsidR="00520168" w:rsidRDefault="00520168" w:rsidP="00520168">
      <w:pPr>
        <w:rPr>
          <w:rFonts w:ascii="微软雅黑" w:hAnsi="微软雅黑" w:cs="微软雅黑"/>
        </w:rPr>
      </w:pPr>
      <w:r>
        <w:rPr>
          <w:rFonts w:ascii="微软雅黑" w:hAnsi="微软雅黑" w:cs="微软雅黑" w:hint="eastAsia"/>
          <w:noProof/>
        </w:rPr>
        <w:drawing>
          <wp:inline distT="0" distB="0" distL="114300" distR="114300">
            <wp:extent cx="4138295" cy="2511425"/>
            <wp:effectExtent l="0" t="0" r="1905" b="317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10" cstate="print"/>
                    <a:stretch>
                      <a:fillRect/>
                    </a:stretch>
                  </pic:blipFill>
                  <pic:spPr>
                    <a:xfrm>
                      <a:off x="0" y="0"/>
                      <a:ext cx="4138295" cy="2511425"/>
                    </a:xfrm>
                    <a:prstGeom prst="rect">
                      <a:avLst/>
                    </a:prstGeom>
                    <a:noFill/>
                    <a:ln>
                      <a:noFill/>
                    </a:ln>
                  </pic:spPr>
                </pic:pic>
              </a:graphicData>
            </a:graphic>
          </wp:inline>
        </w:drawing>
      </w:r>
    </w:p>
    <w:p w:rsidR="00520168" w:rsidRDefault="00520168" w:rsidP="00520168">
      <w:pPr>
        <w:pStyle w:val="2"/>
        <w:spacing w:before="312" w:after="312"/>
        <w:rPr>
          <w:rFonts w:ascii="微软雅黑" w:hAnsi="微软雅黑" w:cs="微软雅黑"/>
        </w:rPr>
      </w:pPr>
      <w:bookmarkStart w:id="7" w:name="_Toc11946"/>
      <w:r>
        <w:rPr>
          <w:rFonts w:ascii="微软雅黑" w:hAnsi="微软雅黑" w:cs="微软雅黑" w:hint="eastAsia"/>
        </w:rPr>
        <w:t>5</w:t>
      </w:r>
      <w:r>
        <w:rPr>
          <w:rFonts w:ascii="微软雅黑" w:hAnsi="微软雅黑" w:cs="微软雅黑" w:hint="eastAsia"/>
        </w:rPr>
        <w:t>、打开客户端进入候考区</w:t>
      </w:r>
      <w:bookmarkEnd w:id="7"/>
    </w:p>
    <w:p w:rsidR="00520168" w:rsidRDefault="00520168" w:rsidP="00520168">
      <w:pPr>
        <w:rPr>
          <w:rFonts w:ascii="微软雅黑" w:hAnsi="微软雅黑" w:cs="微软雅黑"/>
        </w:rPr>
      </w:pPr>
      <w:r>
        <w:rPr>
          <w:rFonts w:ascii="微软雅黑" w:hAnsi="微软雅黑" w:cs="微软雅黑" w:hint="eastAsia"/>
        </w:rPr>
        <w:t>考生进行人脸识别认证后，就可以点击“进入候考区”按钮调起客户端进入候考区</w:t>
      </w:r>
    </w:p>
    <w:p w:rsidR="00520168" w:rsidRDefault="00520168" w:rsidP="00520168">
      <w:pPr>
        <w:rPr>
          <w:rFonts w:ascii="微软雅黑" w:hAnsi="微软雅黑" w:cs="微软雅黑"/>
        </w:rPr>
      </w:pPr>
      <w:r>
        <w:rPr>
          <w:noProof/>
        </w:rPr>
        <w:lastRenderedPageBreak/>
        <w:drawing>
          <wp:inline distT="0" distB="0" distL="114300" distR="114300">
            <wp:extent cx="3405505" cy="2160905"/>
            <wp:effectExtent l="0" t="0" r="10795" b="10795"/>
            <wp:docPr id="6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8"/>
                    <pic:cNvPicPr>
                      <a:picLocks noChangeAspect="1"/>
                    </pic:cNvPicPr>
                  </pic:nvPicPr>
                  <pic:blipFill>
                    <a:blip r:embed="rId11" cstate="print"/>
                    <a:stretch>
                      <a:fillRect/>
                    </a:stretch>
                  </pic:blipFill>
                  <pic:spPr>
                    <a:xfrm>
                      <a:off x="0" y="0"/>
                      <a:ext cx="3405505" cy="2160905"/>
                    </a:xfrm>
                    <a:prstGeom prst="rect">
                      <a:avLst/>
                    </a:prstGeom>
                    <a:noFill/>
                    <a:ln>
                      <a:noFill/>
                    </a:ln>
                  </pic:spPr>
                </pic:pic>
              </a:graphicData>
            </a:graphic>
          </wp:inline>
        </w:drawing>
      </w:r>
    </w:p>
    <w:p w:rsidR="00520168" w:rsidRDefault="00520168" w:rsidP="00520168">
      <w:pPr>
        <w:pStyle w:val="2"/>
        <w:spacing w:before="312" w:after="312"/>
      </w:pPr>
      <w:bookmarkStart w:id="8" w:name="_Toc24133"/>
      <w:r>
        <w:rPr>
          <w:rFonts w:hint="eastAsia"/>
        </w:rPr>
        <w:t>6</w:t>
      </w:r>
      <w:r>
        <w:rPr>
          <w:rFonts w:hint="eastAsia"/>
        </w:rPr>
        <w:t>、阅读考试承诺书</w:t>
      </w:r>
      <w:bookmarkEnd w:id="8"/>
    </w:p>
    <w:p w:rsidR="00520168" w:rsidRDefault="00520168" w:rsidP="00520168">
      <w:pPr>
        <w:rPr>
          <w:rFonts w:ascii="微软雅黑" w:hAnsi="微软雅黑" w:cs="微软雅黑"/>
        </w:rPr>
      </w:pPr>
      <w:r>
        <w:rPr>
          <w:rFonts w:ascii="微软雅黑" w:hAnsi="微软雅黑" w:cs="微软雅黑" w:hint="eastAsia"/>
        </w:rPr>
        <w:t>考生在进入考场前需要先同意考试承诺书</w:t>
      </w:r>
    </w:p>
    <w:p w:rsidR="00520168" w:rsidRDefault="00520168" w:rsidP="00520168">
      <w:pPr>
        <w:jc w:val="center"/>
        <w:rPr>
          <w:rFonts w:ascii="微软雅黑" w:hAnsi="微软雅黑" w:cs="微软雅黑"/>
        </w:rPr>
      </w:pPr>
      <w:r>
        <w:rPr>
          <w:noProof/>
        </w:rPr>
        <w:drawing>
          <wp:inline distT="0" distB="0" distL="114300" distR="114300">
            <wp:extent cx="2787015" cy="4241165"/>
            <wp:effectExtent l="0" t="0" r="6985" b="635"/>
            <wp:docPr id="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6"/>
                    <pic:cNvPicPr>
                      <a:picLocks noChangeAspect="1"/>
                    </pic:cNvPicPr>
                  </pic:nvPicPr>
                  <pic:blipFill>
                    <a:blip r:embed="rId12" cstate="print"/>
                    <a:stretch>
                      <a:fillRect/>
                    </a:stretch>
                  </pic:blipFill>
                  <pic:spPr>
                    <a:xfrm>
                      <a:off x="0" y="0"/>
                      <a:ext cx="2787015" cy="4241165"/>
                    </a:xfrm>
                    <a:prstGeom prst="rect">
                      <a:avLst/>
                    </a:prstGeom>
                    <a:noFill/>
                    <a:ln>
                      <a:noFill/>
                    </a:ln>
                  </pic:spPr>
                </pic:pic>
              </a:graphicData>
            </a:graphic>
          </wp:inline>
        </w:drawing>
      </w:r>
    </w:p>
    <w:p w:rsidR="00520168" w:rsidRDefault="00520168" w:rsidP="00520168">
      <w:pPr>
        <w:pStyle w:val="2"/>
        <w:spacing w:before="312" w:after="312"/>
        <w:rPr>
          <w:rFonts w:ascii="微软雅黑" w:hAnsi="微软雅黑" w:cs="微软雅黑"/>
        </w:rPr>
      </w:pPr>
      <w:bookmarkStart w:id="9" w:name="_Toc7738"/>
      <w:r>
        <w:rPr>
          <w:rFonts w:ascii="微软雅黑" w:hAnsi="微软雅黑" w:cs="微软雅黑" w:hint="eastAsia"/>
        </w:rPr>
        <w:t>7</w:t>
      </w:r>
      <w:r>
        <w:rPr>
          <w:rFonts w:ascii="微软雅黑" w:hAnsi="微软雅黑" w:cs="微软雅黑" w:hint="eastAsia"/>
        </w:rPr>
        <w:t>、设备检测</w:t>
      </w:r>
      <w:bookmarkEnd w:id="9"/>
    </w:p>
    <w:p w:rsidR="00520168" w:rsidRDefault="00520168" w:rsidP="00520168">
      <w:pPr>
        <w:rPr>
          <w:rFonts w:ascii="微软雅黑" w:hAnsi="微软雅黑" w:cs="微软雅黑"/>
        </w:rPr>
      </w:pPr>
      <w:r>
        <w:rPr>
          <w:rFonts w:ascii="微软雅黑" w:hAnsi="微软雅黑" w:cs="微软雅黑" w:hint="eastAsia"/>
        </w:rPr>
        <w:t>进入候考场之前，考生需要先进行设备检测，包括音频检测、第一摄像头检测和第二摄像头检测</w:t>
      </w:r>
    </w:p>
    <w:p w:rsidR="00520168" w:rsidRDefault="00520168" w:rsidP="00520168">
      <w:r>
        <w:rPr>
          <w:noProof/>
        </w:rPr>
        <w:lastRenderedPageBreak/>
        <w:drawing>
          <wp:inline distT="0" distB="0" distL="114300" distR="114300">
            <wp:extent cx="3956685" cy="3938905"/>
            <wp:effectExtent l="0" t="0" r="5715" b="10795"/>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3" cstate="print"/>
                    <a:stretch>
                      <a:fillRect/>
                    </a:stretch>
                  </pic:blipFill>
                  <pic:spPr>
                    <a:xfrm>
                      <a:off x="0" y="0"/>
                      <a:ext cx="3956685" cy="3938905"/>
                    </a:xfrm>
                    <a:prstGeom prst="rect">
                      <a:avLst/>
                    </a:prstGeom>
                    <a:noFill/>
                    <a:ln>
                      <a:noFill/>
                    </a:ln>
                  </pic:spPr>
                </pic:pic>
              </a:graphicData>
            </a:graphic>
          </wp:inline>
        </w:drawing>
      </w:r>
    </w:p>
    <w:p w:rsidR="00520168" w:rsidRDefault="00520168" w:rsidP="00520168">
      <w:r>
        <w:rPr>
          <w:noProof/>
        </w:rPr>
        <w:drawing>
          <wp:inline distT="0" distB="0" distL="114300" distR="114300">
            <wp:extent cx="3996055" cy="3978275"/>
            <wp:effectExtent l="0" t="0" r="4445" b="9525"/>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14" cstate="print"/>
                    <a:stretch>
                      <a:fillRect/>
                    </a:stretch>
                  </pic:blipFill>
                  <pic:spPr>
                    <a:xfrm>
                      <a:off x="0" y="0"/>
                      <a:ext cx="3996055" cy="3978275"/>
                    </a:xfrm>
                    <a:prstGeom prst="rect">
                      <a:avLst/>
                    </a:prstGeom>
                    <a:noFill/>
                    <a:ln>
                      <a:noFill/>
                    </a:ln>
                  </pic:spPr>
                </pic:pic>
              </a:graphicData>
            </a:graphic>
          </wp:inline>
        </w:drawing>
      </w:r>
    </w:p>
    <w:p w:rsidR="00520168" w:rsidRDefault="00520168" w:rsidP="00520168">
      <w:pPr>
        <w:pStyle w:val="3"/>
        <w:numPr>
          <w:ilvl w:val="0"/>
          <w:numId w:val="0"/>
        </w:numPr>
        <w:rPr>
          <w:rFonts w:ascii="微软雅黑" w:hAnsi="微软雅黑" w:cs="微软雅黑"/>
        </w:rPr>
      </w:pPr>
      <w:bookmarkStart w:id="10" w:name="_Toc14588"/>
      <w:r>
        <w:rPr>
          <w:rFonts w:ascii="微软雅黑" w:hAnsi="微软雅黑" w:cs="微软雅黑" w:hint="eastAsia"/>
        </w:rPr>
        <w:lastRenderedPageBreak/>
        <w:t>7.1</w:t>
      </w:r>
      <w:r>
        <w:rPr>
          <w:rFonts w:ascii="微软雅黑" w:hAnsi="微软雅黑" w:cs="微软雅黑" w:hint="eastAsia"/>
        </w:rPr>
        <w:t>、第二摄像头检测</w:t>
      </w:r>
      <w:bookmarkEnd w:id="10"/>
    </w:p>
    <w:p w:rsidR="00520168" w:rsidRDefault="00520168" w:rsidP="00520168">
      <w:pPr>
        <w:rPr>
          <w:rFonts w:ascii="微软雅黑" w:hAnsi="微软雅黑" w:cs="微软雅黑"/>
        </w:rPr>
      </w:pPr>
      <w:r>
        <w:rPr>
          <w:rFonts w:ascii="微软雅黑" w:hAnsi="微软雅黑" w:cs="微软雅黑" w:hint="eastAsia"/>
        </w:rPr>
        <w:t>考试要求使用双摄像头进行面试时，考生需要打开云考场移动端扫描该页面提供的二维码加入第二摄像头</w:t>
      </w:r>
    </w:p>
    <w:p w:rsidR="00520168" w:rsidRDefault="00520168" w:rsidP="00520168">
      <w:pPr>
        <w:rPr>
          <w:rFonts w:ascii="微软雅黑" w:hAnsi="微软雅黑" w:cs="微软雅黑"/>
        </w:rPr>
      </w:pPr>
      <w:r>
        <w:rPr>
          <w:noProof/>
        </w:rPr>
        <w:drawing>
          <wp:inline distT="0" distB="0" distL="114300" distR="114300">
            <wp:extent cx="4707890" cy="4686300"/>
            <wp:effectExtent l="0" t="0" r="3810" b="0"/>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15" cstate="print"/>
                    <a:stretch>
                      <a:fillRect/>
                    </a:stretch>
                  </pic:blipFill>
                  <pic:spPr>
                    <a:xfrm>
                      <a:off x="0" y="0"/>
                      <a:ext cx="4707890" cy="4686300"/>
                    </a:xfrm>
                    <a:prstGeom prst="rect">
                      <a:avLst/>
                    </a:prstGeom>
                    <a:noFill/>
                    <a:ln>
                      <a:noFill/>
                    </a:ln>
                  </pic:spPr>
                </pic:pic>
              </a:graphicData>
            </a:graphic>
          </wp:inline>
        </w:drawing>
      </w:r>
    </w:p>
    <w:p w:rsidR="00520168" w:rsidRDefault="00520168" w:rsidP="00520168">
      <w:pPr>
        <w:pStyle w:val="2"/>
        <w:spacing w:before="312" w:after="312"/>
        <w:rPr>
          <w:rFonts w:ascii="微软雅黑" w:hAnsi="微软雅黑" w:cs="微软雅黑"/>
        </w:rPr>
      </w:pPr>
      <w:bookmarkStart w:id="11" w:name="_Toc17413"/>
      <w:r>
        <w:rPr>
          <w:rFonts w:ascii="微软雅黑" w:hAnsi="微软雅黑" w:cs="微软雅黑" w:hint="eastAsia"/>
        </w:rPr>
        <w:t>8</w:t>
      </w:r>
      <w:r>
        <w:rPr>
          <w:rFonts w:ascii="微软雅黑" w:hAnsi="微软雅黑" w:cs="微软雅黑" w:hint="eastAsia"/>
        </w:rPr>
        <w:t>、候考区界面</w:t>
      </w:r>
      <w:bookmarkEnd w:id="11"/>
    </w:p>
    <w:p w:rsidR="00520168" w:rsidRDefault="00520168" w:rsidP="00520168">
      <w:pPr>
        <w:rPr>
          <w:rFonts w:ascii="微软雅黑" w:hAnsi="微软雅黑" w:cs="微软雅黑"/>
        </w:rPr>
      </w:pPr>
      <w:r>
        <w:rPr>
          <w:rFonts w:ascii="微软雅黑" w:hAnsi="微软雅黑" w:cs="微软雅黑" w:hint="eastAsia"/>
        </w:rPr>
        <w:t>当考生完成设备检测后，点击“确定”按钮会进入候考区界面，在候考区，会以大画面的形式展示候考官，考生自己的双画面会悬浮在考官画面的上方，支持拖动移动窗口位置和双击查看大画面</w:t>
      </w:r>
    </w:p>
    <w:p w:rsidR="00520168" w:rsidRDefault="00520168" w:rsidP="00520168">
      <w:pPr>
        <w:jc w:val="center"/>
        <w:rPr>
          <w:rFonts w:ascii="微软雅黑" w:hAnsi="微软雅黑" w:cs="微软雅黑"/>
        </w:rPr>
      </w:pPr>
      <w:r>
        <w:rPr>
          <w:rFonts w:ascii="微软雅黑" w:hAnsi="微软雅黑" w:cs="微软雅黑"/>
          <w:noProof/>
        </w:rPr>
        <w:lastRenderedPageBreak/>
        <w:drawing>
          <wp:inline distT="0" distB="0" distL="0" distR="0">
            <wp:extent cx="3902075" cy="2400935"/>
            <wp:effectExtent l="0" t="0" r="9525" b="1206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6" cstate="print"/>
                    <a:stretch>
                      <a:fillRect/>
                    </a:stretch>
                  </pic:blipFill>
                  <pic:spPr>
                    <a:xfrm>
                      <a:off x="0" y="0"/>
                      <a:ext cx="3902075" cy="2400935"/>
                    </a:xfrm>
                    <a:prstGeom prst="rect">
                      <a:avLst/>
                    </a:prstGeom>
                  </pic:spPr>
                </pic:pic>
              </a:graphicData>
            </a:graphic>
          </wp:inline>
        </w:drawing>
      </w:r>
    </w:p>
    <w:p w:rsidR="00520168" w:rsidRDefault="00520168" w:rsidP="00520168">
      <w:pPr>
        <w:pStyle w:val="2"/>
        <w:spacing w:before="312" w:after="312"/>
        <w:rPr>
          <w:rFonts w:ascii="微软雅黑" w:hAnsi="微软雅黑" w:cs="微软雅黑"/>
        </w:rPr>
      </w:pPr>
      <w:bookmarkStart w:id="12" w:name="_Toc3955"/>
      <w:r>
        <w:rPr>
          <w:rFonts w:ascii="微软雅黑" w:hAnsi="微软雅黑" w:cs="微软雅黑" w:hint="eastAsia"/>
        </w:rPr>
        <w:t>9</w:t>
      </w:r>
      <w:r>
        <w:rPr>
          <w:rFonts w:ascii="微软雅黑" w:hAnsi="微软雅黑" w:cs="微软雅黑" w:hint="eastAsia"/>
        </w:rPr>
        <w:t>、收到面试邀请</w:t>
      </w:r>
      <w:bookmarkEnd w:id="12"/>
    </w:p>
    <w:p w:rsidR="00520168" w:rsidRDefault="00520168" w:rsidP="00520168">
      <w:pPr>
        <w:rPr>
          <w:rFonts w:ascii="微软雅黑" w:hAnsi="微软雅黑" w:cs="微软雅黑"/>
        </w:rPr>
      </w:pPr>
      <w:r>
        <w:rPr>
          <w:rFonts w:ascii="微软雅黑" w:hAnsi="微软雅黑" w:cs="微软雅黑" w:hint="eastAsia"/>
        </w:rPr>
        <w:t>当轮到该考生进行面试时，考生会收到面试邀请，点击“开始面试”按钮时，会退出候考区进入考场开始面试</w:t>
      </w:r>
    </w:p>
    <w:p w:rsidR="00520168" w:rsidRDefault="00520168" w:rsidP="00520168">
      <w:pPr>
        <w:jc w:val="center"/>
        <w:rPr>
          <w:rFonts w:ascii="微软雅黑" w:hAnsi="微软雅黑" w:cs="微软雅黑"/>
        </w:rPr>
      </w:pPr>
      <w:r>
        <w:rPr>
          <w:rFonts w:ascii="微软雅黑" w:hAnsi="微软雅黑" w:cs="微软雅黑"/>
          <w:noProof/>
        </w:rPr>
        <w:drawing>
          <wp:inline distT="0" distB="0" distL="0" distR="0">
            <wp:extent cx="3886835" cy="2432685"/>
            <wp:effectExtent l="0" t="0" r="12065" b="571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7" cstate="print"/>
                    <a:stretch>
                      <a:fillRect/>
                    </a:stretch>
                  </pic:blipFill>
                  <pic:spPr>
                    <a:xfrm>
                      <a:off x="0" y="0"/>
                      <a:ext cx="3886835" cy="2432685"/>
                    </a:xfrm>
                    <a:prstGeom prst="rect">
                      <a:avLst/>
                    </a:prstGeom>
                  </pic:spPr>
                </pic:pic>
              </a:graphicData>
            </a:graphic>
          </wp:inline>
        </w:drawing>
      </w:r>
    </w:p>
    <w:p w:rsidR="00520168" w:rsidRDefault="00520168" w:rsidP="00520168">
      <w:pPr>
        <w:pStyle w:val="2"/>
        <w:spacing w:before="312" w:after="312"/>
        <w:rPr>
          <w:rFonts w:ascii="微软雅黑" w:hAnsi="微软雅黑" w:cs="微软雅黑"/>
        </w:rPr>
      </w:pPr>
      <w:bookmarkStart w:id="13" w:name="_Toc11323"/>
      <w:r>
        <w:rPr>
          <w:rFonts w:ascii="微软雅黑" w:hAnsi="微软雅黑" w:cs="微软雅黑" w:hint="eastAsia"/>
        </w:rPr>
        <w:t>10</w:t>
      </w:r>
      <w:r>
        <w:rPr>
          <w:rFonts w:ascii="微软雅黑" w:hAnsi="微软雅黑" w:cs="微软雅黑" w:hint="eastAsia"/>
        </w:rPr>
        <w:t>、进入考场开始面试</w:t>
      </w:r>
      <w:bookmarkEnd w:id="13"/>
    </w:p>
    <w:p w:rsidR="00520168" w:rsidRDefault="00520168" w:rsidP="00520168">
      <w:pPr>
        <w:rPr>
          <w:rFonts w:ascii="微软雅黑" w:hAnsi="微软雅黑" w:cs="微软雅黑"/>
        </w:rPr>
      </w:pPr>
      <w:r>
        <w:rPr>
          <w:rFonts w:ascii="微软雅黑" w:hAnsi="微软雅黑" w:cs="微软雅黑" w:hint="eastAsia"/>
        </w:rPr>
        <w:t>进入考场后，界面左边显示所有的考官画面，会根据数量进行自动排版，界面右边会显示考生自己的画面，上方显示考生正面，下方显示考生背面，支持双击查看大画面</w:t>
      </w:r>
    </w:p>
    <w:p w:rsidR="00520168" w:rsidRDefault="00520168" w:rsidP="00520168">
      <w:pPr>
        <w:jc w:val="center"/>
        <w:rPr>
          <w:rFonts w:ascii="微软雅黑" w:hAnsi="微软雅黑" w:cs="微软雅黑"/>
        </w:rPr>
      </w:pPr>
      <w:r>
        <w:rPr>
          <w:rFonts w:ascii="微软雅黑" w:hAnsi="微软雅黑" w:cs="微软雅黑"/>
          <w:noProof/>
        </w:rPr>
        <w:lastRenderedPageBreak/>
        <w:drawing>
          <wp:inline distT="0" distB="0" distL="0" distR="0">
            <wp:extent cx="4125595" cy="2561590"/>
            <wp:effectExtent l="0" t="0" r="1905" b="381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8" cstate="print"/>
                    <a:stretch>
                      <a:fillRect/>
                    </a:stretch>
                  </pic:blipFill>
                  <pic:spPr>
                    <a:xfrm>
                      <a:off x="0" y="0"/>
                      <a:ext cx="4125595" cy="2561590"/>
                    </a:xfrm>
                    <a:prstGeom prst="rect">
                      <a:avLst/>
                    </a:prstGeom>
                  </pic:spPr>
                </pic:pic>
              </a:graphicData>
            </a:graphic>
          </wp:inline>
        </w:drawing>
      </w:r>
    </w:p>
    <w:p w:rsidR="00520168" w:rsidRDefault="00520168" w:rsidP="00520168">
      <w:pPr>
        <w:pStyle w:val="2"/>
        <w:spacing w:before="312" w:after="312"/>
        <w:rPr>
          <w:rFonts w:ascii="微软雅黑" w:hAnsi="微软雅黑" w:cs="微软雅黑"/>
        </w:rPr>
      </w:pPr>
      <w:bookmarkStart w:id="14" w:name="_Toc17901"/>
      <w:r>
        <w:rPr>
          <w:rFonts w:ascii="微软雅黑" w:hAnsi="微软雅黑" w:cs="微软雅黑" w:hint="eastAsia"/>
        </w:rPr>
        <w:t>11</w:t>
      </w:r>
      <w:r>
        <w:rPr>
          <w:rFonts w:ascii="微软雅黑" w:hAnsi="微软雅黑" w:cs="微软雅黑" w:hint="eastAsia"/>
        </w:rPr>
        <w:t>、面试结束</w:t>
      </w:r>
      <w:bookmarkEnd w:id="14"/>
    </w:p>
    <w:p w:rsidR="00520168" w:rsidRDefault="00520168" w:rsidP="00520168">
      <w:pPr>
        <w:rPr>
          <w:rFonts w:ascii="微软雅黑" w:hAnsi="微软雅黑" w:cs="微软雅黑"/>
        </w:rPr>
      </w:pPr>
      <w:r>
        <w:rPr>
          <w:rFonts w:ascii="微软雅黑" w:hAnsi="微软雅黑" w:cs="微软雅黑" w:hint="eastAsia"/>
        </w:rPr>
        <w:t>当该考生结束面试时，会弹出面试结束的提示，点击“确定”按钮会退出客户端</w:t>
      </w:r>
    </w:p>
    <w:p w:rsidR="00520168" w:rsidRDefault="00520168" w:rsidP="00520168">
      <w:pPr>
        <w:rPr>
          <w:rFonts w:ascii="微软雅黑" w:hAnsi="微软雅黑" w:cs="微软雅黑"/>
        </w:rPr>
      </w:pPr>
    </w:p>
    <w:p w:rsidR="00520168" w:rsidRDefault="00520168" w:rsidP="00520168">
      <w:pPr>
        <w:rPr>
          <w:rFonts w:ascii="微软雅黑" w:hAnsi="微软雅黑" w:cs="微软雅黑"/>
        </w:rPr>
      </w:pPr>
      <w:r>
        <w:rPr>
          <w:rFonts w:ascii="微软雅黑" w:hAnsi="微软雅黑" w:cs="微软雅黑"/>
          <w:noProof/>
        </w:rPr>
        <w:drawing>
          <wp:anchor distT="0" distB="0" distL="0" distR="0" simplePos="0" relativeHeight="251659264" behindDoc="0" locked="0" layoutInCell="1" allowOverlap="1">
            <wp:simplePos x="0" y="0"/>
            <wp:positionH relativeFrom="column">
              <wp:posOffset>173990</wp:posOffset>
            </wp:positionH>
            <wp:positionV relativeFrom="paragraph">
              <wp:posOffset>56515</wp:posOffset>
            </wp:positionV>
            <wp:extent cx="4417060" cy="2752090"/>
            <wp:effectExtent l="19050" t="0" r="2540" b="0"/>
            <wp:wrapSquare wrapText="bothSides"/>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9" cstate="print"/>
                    <a:stretch>
                      <a:fillRect/>
                    </a:stretch>
                  </pic:blipFill>
                  <pic:spPr>
                    <a:xfrm>
                      <a:off x="0" y="0"/>
                      <a:ext cx="4417060" cy="2752090"/>
                    </a:xfrm>
                    <a:prstGeom prst="rect">
                      <a:avLst/>
                    </a:prstGeom>
                  </pic:spPr>
                </pic:pic>
              </a:graphicData>
            </a:graphic>
          </wp:anchor>
        </w:drawing>
      </w:r>
    </w:p>
    <w:p w:rsidR="00520168" w:rsidRDefault="00520168" w:rsidP="00520168">
      <w:pPr>
        <w:widowControl/>
        <w:jc w:val="left"/>
        <w:rPr>
          <w:rFonts w:ascii="微软雅黑" w:hAnsi="微软雅黑" w:cs="微软雅黑"/>
        </w:rPr>
      </w:pPr>
      <w:r>
        <w:rPr>
          <w:rFonts w:ascii="微软雅黑" w:hAnsi="微软雅黑" w:cs="微软雅黑"/>
        </w:rPr>
        <w:br w:type="page"/>
      </w:r>
    </w:p>
    <w:p w:rsidR="00520168" w:rsidRPr="000A4E7E" w:rsidRDefault="00520168" w:rsidP="00520168">
      <w:pPr>
        <w:widowControl/>
        <w:spacing w:line="360" w:lineRule="atLeast"/>
        <w:rPr>
          <w:rFonts w:ascii="微软雅黑" w:eastAsia="微软雅黑" w:hAnsi="微软雅黑"/>
          <w:bCs/>
          <w:kern w:val="0"/>
          <w:sz w:val="28"/>
          <w:szCs w:val="28"/>
        </w:rPr>
      </w:pPr>
      <w:r w:rsidRPr="000A4E7E">
        <w:rPr>
          <w:rFonts w:ascii="微软雅黑" w:eastAsia="微软雅黑" w:hAnsi="微软雅黑" w:hint="eastAsia"/>
          <w:bCs/>
          <w:kern w:val="0"/>
          <w:sz w:val="28"/>
          <w:szCs w:val="28"/>
        </w:rPr>
        <w:lastRenderedPageBreak/>
        <w:t>附件2</w:t>
      </w:r>
    </w:p>
    <w:p w:rsidR="00520168" w:rsidRPr="000A4E7E" w:rsidRDefault="00520168" w:rsidP="00520168">
      <w:pPr>
        <w:jc w:val="center"/>
        <w:rPr>
          <w:rFonts w:ascii="仿宋" w:eastAsia="仿宋" w:hAnsi="仿宋"/>
          <w:b/>
          <w:bCs/>
          <w:kern w:val="0"/>
          <w:sz w:val="32"/>
          <w:szCs w:val="32"/>
        </w:rPr>
      </w:pPr>
      <w:r w:rsidRPr="000A4E7E">
        <w:rPr>
          <w:rFonts w:ascii="仿宋" w:eastAsia="仿宋" w:hAnsi="仿宋" w:hint="eastAsia"/>
          <w:b/>
          <w:bCs/>
          <w:kern w:val="0"/>
          <w:sz w:val="32"/>
          <w:szCs w:val="32"/>
        </w:rPr>
        <w:t>合肥</w:t>
      </w:r>
      <w:r w:rsidRPr="000A4E7E">
        <w:rPr>
          <w:rFonts w:ascii="仿宋" w:eastAsia="仿宋" w:hAnsi="仿宋"/>
          <w:b/>
          <w:bCs/>
          <w:kern w:val="0"/>
          <w:sz w:val="32"/>
          <w:szCs w:val="32"/>
        </w:rPr>
        <w:t>学院20</w:t>
      </w:r>
      <w:r w:rsidRPr="000A4E7E">
        <w:rPr>
          <w:rFonts w:ascii="仿宋" w:eastAsia="仿宋" w:hAnsi="仿宋" w:hint="eastAsia"/>
          <w:b/>
          <w:bCs/>
          <w:kern w:val="0"/>
          <w:sz w:val="32"/>
          <w:szCs w:val="32"/>
        </w:rPr>
        <w:t>2</w:t>
      </w:r>
      <w:r>
        <w:rPr>
          <w:rFonts w:ascii="仿宋" w:eastAsia="仿宋" w:hAnsi="仿宋" w:hint="eastAsia"/>
          <w:b/>
          <w:bCs/>
          <w:kern w:val="0"/>
          <w:sz w:val="32"/>
          <w:szCs w:val="32"/>
        </w:rPr>
        <w:t>1</w:t>
      </w:r>
      <w:r w:rsidRPr="000A4E7E">
        <w:rPr>
          <w:rFonts w:ascii="仿宋" w:eastAsia="仿宋" w:hAnsi="仿宋"/>
          <w:b/>
          <w:bCs/>
          <w:kern w:val="0"/>
          <w:sz w:val="32"/>
          <w:szCs w:val="32"/>
        </w:rPr>
        <w:t>年</w:t>
      </w:r>
      <w:r w:rsidRPr="000A4E7E">
        <w:rPr>
          <w:rFonts w:ascii="仿宋" w:eastAsia="仿宋" w:hAnsi="仿宋" w:hint="eastAsia"/>
          <w:b/>
          <w:bCs/>
          <w:kern w:val="0"/>
          <w:sz w:val="32"/>
          <w:szCs w:val="32"/>
        </w:rPr>
        <w:t>硕士</w:t>
      </w:r>
      <w:r w:rsidRPr="000A4E7E">
        <w:rPr>
          <w:rFonts w:ascii="仿宋" w:eastAsia="仿宋" w:hAnsi="仿宋"/>
          <w:b/>
          <w:bCs/>
          <w:kern w:val="0"/>
          <w:sz w:val="32"/>
          <w:szCs w:val="32"/>
        </w:rPr>
        <w:t>研究生复试政审表</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25"/>
        <w:gridCol w:w="899"/>
        <w:gridCol w:w="528"/>
        <w:gridCol w:w="553"/>
        <w:gridCol w:w="873"/>
        <w:gridCol w:w="712"/>
        <w:gridCol w:w="626"/>
        <w:gridCol w:w="1097"/>
        <w:gridCol w:w="585"/>
        <w:gridCol w:w="1467"/>
        <w:gridCol w:w="1518"/>
      </w:tblGrid>
      <w:tr w:rsidR="00520168" w:rsidRPr="000A4E7E" w:rsidTr="009E1B8F">
        <w:trPr>
          <w:tblCellSpacing w:w="0" w:type="dxa"/>
          <w:jc w:val="center"/>
        </w:trPr>
        <w:tc>
          <w:tcPr>
            <w:tcW w:w="625"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姓名</w:t>
            </w:r>
          </w:p>
        </w:tc>
        <w:tc>
          <w:tcPr>
            <w:tcW w:w="899"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tc>
        <w:tc>
          <w:tcPr>
            <w:tcW w:w="528"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性别</w:t>
            </w:r>
          </w:p>
        </w:tc>
        <w:tc>
          <w:tcPr>
            <w:tcW w:w="553"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tc>
        <w:tc>
          <w:tcPr>
            <w:tcW w:w="873"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民族</w:t>
            </w:r>
          </w:p>
        </w:tc>
        <w:tc>
          <w:tcPr>
            <w:tcW w:w="712"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tc>
        <w:tc>
          <w:tcPr>
            <w:tcW w:w="626"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政治面貌</w:t>
            </w:r>
          </w:p>
        </w:tc>
        <w:tc>
          <w:tcPr>
            <w:tcW w:w="1097"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tc>
        <w:tc>
          <w:tcPr>
            <w:tcW w:w="585"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出生年月</w:t>
            </w:r>
          </w:p>
        </w:tc>
        <w:tc>
          <w:tcPr>
            <w:tcW w:w="1467"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Calibri" w:eastAsia="仿宋" w:hAnsi="Calibri" w:cs="Calibri"/>
                <w:kern w:val="0"/>
                <w:szCs w:val="21"/>
              </w:rPr>
              <w:t> </w:t>
            </w:r>
          </w:p>
        </w:tc>
        <w:tc>
          <w:tcPr>
            <w:tcW w:w="1518" w:type="dxa"/>
            <w:vMerge w:val="restart"/>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1寸照片</w:t>
            </w:r>
          </w:p>
        </w:tc>
      </w:tr>
      <w:tr w:rsidR="00520168" w:rsidRPr="000A4E7E" w:rsidTr="009E1B8F">
        <w:trPr>
          <w:tblCellSpacing w:w="0" w:type="dxa"/>
          <w:jc w:val="center"/>
        </w:trPr>
        <w:tc>
          <w:tcPr>
            <w:tcW w:w="625" w:type="dxa"/>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报考学校</w:t>
            </w:r>
          </w:p>
        </w:tc>
        <w:tc>
          <w:tcPr>
            <w:tcW w:w="2853" w:type="dxa"/>
            <w:gridSpan w:val="4"/>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tc>
        <w:tc>
          <w:tcPr>
            <w:tcW w:w="1338" w:type="dxa"/>
            <w:gridSpan w:val="2"/>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 xml:space="preserve">联系电话 </w:t>
            </w:r>
            <w:r w:rsidRPr="000A4E7E">
              <w:rPr>
                <w:rFonts w:ascii="Calibri" w:eastAsia="仿宋" w:hAnsi="Calibri" w:cs="Calibri"/>
                <w:kern w:val="0"/>
                <w:szCs w:val="21"/>
              </w:rPr>
              <w:t> </w:t>
            </w:r>
          </w:p>
        </w:tc>
        <w:tc>
          <w:tcPr>
            <w:tcW w:w="3149" w:type="dxa"/>
            <w:gridSpan w:val="3"/>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tc>
        <w:tc>
          <w:tcPr>
            <w:tcW w:w="1518" w:type="dxa"/>
            <w:vMerge/>
            <w:vAlign w:val="center"/>
          </w:tcPr>
          <w:p w:rsidR="00520168" w:rsidRPr="000A4E7E" w:rsidRDefault="00520168" w:rsidP="009E1B8F">
            <w:pPr>
              <w:widowControl/>
              <w:jc w:val="left"/>
              <w:rPr>
                <w:rFonts w:ascii="仿宋" w:eastAsia="仿宋" w:hAnsi="仿宋"/>
                <w:kern w:val="0"/>
                <w:szCs w:val="21"/>
              </w:rPr>
            </w:pPr>
          </w:p>
        </w:tc>
      </w:tr>
      <w:tr w:rsidR="00520168" w:rsidRPr="000A4E7E" w:rsidTr="009E1B8F">
        <w:trPr>
          <w:trHeight w:val="889"/>
          <w:tblCellSpacing w:w="0" w:type="dxa"/>
          <w:jc w:val="center"/>
        </w:trPr>
        <w:tc>
          <w:tcPr>
            <w:tcW w:w="1524" w:type="dxa"/>
            <w:gridSpan w:val="2"/>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毕业院校或工作单位</w:t>
            </w:r>
          </w:p>
        </w:tc>
        <w:tc>
          <w:tcPr>
            <w:tcW w:w="6441" w:type="dxa"/>
            <w:gridSpan w:val="8"/>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Calibri" w:eastAsia="仿宋" w:hAnsi="Calibri" w:cs="Calibri"/>
                <w:kern w:val="0"/>
                <w:szCs w:val="21"/>
              </w:rPr>
              <w:t> </w:t>
            </w:r>
          </w:p>
        </w:tc>
        <w:tc>
          <w:tcPr>
            <w:tcW w:w="1518" w:type="dxa"/>
            <w:vMerge/>
            <w:vAlign w:val="center"/>
          </w:tcPr>
          <w:p w:rsidR="00520168" w:rsidRPr="000A4E7E" w:rsidRDefault="00520168" w:rsidP="009E1B8F">
            <w:pPr>
              <w:widowControl/>
              <w:jc w:val="left"/>
              <w:rPr>
                <w:rFonts w:ascii="仿宋" w:eastAsia="仿宋" w:hAnsi="仿宋"/>
                <w:kern w:val="0"/>
                <w:szCs w:val="21"/>
              </w:rPr>
            </w:pPr>
          </w:p>
        </w:tc>
      </w:tr>
      <w:tr w:rsidR="00520168" w:rsidRPr="000A4E7E" w:rsidTr="009E1B8F">
        <w:trPr>
          <w:tblCellSpacing w:w="0" w:type="dxa"/>
          <w:jc w:val="center"/>
        </w:trPr>
        <w:tc>
          <w:tcPr>
            <w:tcW w:w="1524" w:type="dxa"/>
            <w:gridSpan w:val="2"/>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在校（工作单位)期间政治表现（本人填写)</w:t>
            </w:r>
          </w:p>
        </w:tc>
        <w:tc>
          <w:tcPr>
            <w:tcW w:w="7959" w:type="dxa"/>
            <w:gridSpan w:val="9"/>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p>
          <w:p w:rsidR="00520168" w:rsidRPr="000A4E7E" w:rsidRDefault="00520168" w:rsidP="009E1B8F">
            <w:pPr>
              <w:widowControl/>
              <w:spacing w:before="100" w:beforeAutospacing="1" w:after="100" w:afterAutospacing="1"/>
              <w:jc w:val="center"/>
              <w:rPr>
                <w:rFonts w:ascii="仿宋" w:eastAsia="仿宋" w:hAnsi="仿宋"/>
                <w:kern w:val="0"/>
                <w:szCs w:val="21"/>
              </w:rPr>
            </w:pPr>
          </w:p>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Calibri" w:eastAsia="仿宋" w:hAnsi="Calibri" w:cs="Calibri"/>
                <w:kern w:val="0"/>
                <w:szCs w:val="21"/>
              </w:rPr>
              <w:t> </w:t>
            </w:r>
          </w:p>
        </w:tc>
      </w:tr>
      <w:tr w:rsidR="00520168" w:rsidRPr="000A4E7E" w:rsidTr="009E1B8F">
        <w:trPr>
          <w:tblCellSpacing w:w="0" w:type="dxa"/>
          <w:jc w:val="center"/>
        </w:trPr>
        <w:tc>
          <w:tcPr>
            <w:tcW w:w="1524" w:type="dxa"/>
            <w:gridSpan w:val="2"/>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在校（工作单位)期间是否受到奖励、处分（如有，请注明时间及原因) （本人填写)</w:t>
            </w:r>
          </w:p>
        </w:tc>
        <w:tc>
          <w:tcPr>
            <w:tcW w:w="7959" w:type="dxa"/>
            <w:gridSpan w:val="9"/>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Calibri" w:eastAsia="仿宋" w:hAnsi="Calibri" w:cs="Calibri"/>
                <w:kern w:val="0"/>
                <w:szCs w:val="21"/>
              </w:rPr>
              <w:t> </w:t>
            </w:r>
          </w:p>
          <w:p w:rsidR="00520168" w:rsidRPr="000A4E7E" w:rsidRDefault="00520168" w:rsidP="009E1B8F">
            <w:pPr>
              <w:widowControl/>
              <w:spacing w:before="100" w:beforeAutospacing="1" w:after="100" w:afterAutospacing="1"/>
              <w:jc w:val="center"/>
              <w:rPr>
                <w:rFonts w:ascii="仿宋" w:eastAsia="仿宋" w:hAnsi="仿宋"/>
                <w:kern w:val="0"/>
                <w:szCs w:val="21"/>
              </w:rPr>
            </w:pPr>
          </w:p>
          <w:p w:rsidR="00520168" w:rsidRPr="000A4E7E" w:rsidRDefault="00520168" w:rsidP="009E1B8F">
            <w:pPr>
              <w:widowControl/>
              <w:spacing w:before="100" w:beforeAutospacing="1" w:after="100" w:afterAutospacing="1"/>
              <w:jc w:val="center"/>
              <w:rPr>
                <w:rFonts w:ascii="仿宋" w:eastAsia="仿宋" w:hAnsi="仿宋"/>
                <w:kern w:val="0"/>
                <w:szCs w:val="21"/>
              </w:rPr>
            </w:pPr>
          </w:p>
          <w:p w:rsidR="00520168" w:rsidRPr="000A4E7E" w:rsidRDefault="00520168" w:rsidP="009E1B8F">
            <w:pPr>
              <w:widowControl/>
              <w:spacing w:before="100" w:beforeAutospacing="1" w:after="100" w:afterAutospacing="1"/>
              <w:jc w:val="center"/>
              <w:rPr>
                <w:rFonts w:ascii="仿宋" w:eastAsia="仿宋" w:hAnsi="仿宋"/>
                <w:kern w:val="0"/>
                <w:szCs w:val="21"/>
              </w:rPr>
            </w:pPr>
          </w:p>
          <w:p w:rsidR="00520168" w:rsidRPr="000A4E7E" w:rsidRDefault="00520168" w:rsidP="009E1B8F">
            <w:pPr>
              <w:widowControl/>
              <w:spacing w:before="100" w:beforeAutospacing="1" w:after="100" w:afterAutospacing="1"/>
              <w:jc w:val="center"/>
              <w:rPr>
                <w:rFonts w:ascii="仿宋" w:eastAsia="仿宋" w:hAnsi="仿宋"/>
                <w:kern w:val="0"/>
                <w:szCs w:val="21"/>
              </w:rPr>
            </w:pPr>
          </w:p>
        </w:tc>
      </w:tr>
      <w:tr w:rsidR="00520168" w:rsidRPr="000A4E7E" w:rsidTr="009E1B8F">
        <w:trPr>
          <w:tblCellSpacing w:w="0" w:type="dxa"/>
          <w:jc w:val="center"/>
        </w:trPr>
        <w:tc>
          <w:tcPr>
            <w:tcW w:w="1524" w:type="dxa"/>
            <w:gridSpan w:val="2"/>
            <w:vAlign w:val="center"/>
          </w:tcPr>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所在</w:t>
            </w:r>
            <w:r w:rsidRPr="000A4E7E">
              <w:rPr>
                <w:rFonts w:ascii="仿宋" w:eastAsia="仿宋" w:hAnsi="仿宋" w:hint="eastAsia"/>
                <w:kern w:val="0"/>
                <w:szCs w:val="21"/>
              </w:rPr>
              <w:t>校、院</w:t>
            </w:r>
            <w:r w:rsidRPr="000A4E7E">
              <w:rPr>
                <w:rFonts w:ascii="仿宋" w:eastAsia="仿宋" w:hAnsi="仿宋"/>
                <w:kern w:val="0"/>
                <w:szCs w:val="21"/>
              </w:rPr>
              <w:t>（工作单位)政审意见</w:t>
            </w:r>
          </w:p>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（原单位填写)</w:t>
            </w:r>
          </w:p>
        </w:tc>
        <w:tc>
          <w:tcPr>
            <w:tcW w:w="7959" w:type="dxa"/>
            <w:gridSpan w:val="9"/>
          </w:tcPr>
          <w:p w:rsidR="00520168" w:rsidRPr="000A4E7E" w:rsidRDefault="00520168" w:rsidP="009E1B8F">
            <w:pPr>
              <w:widowControl/>
              <w:spacing w:before="100" w:beforeAutospacing="1" w:after="100" w:afterAutospacing="1"/>
              <w:jc w:val="right"/>
              <w:rPr>
                <w:rFonts w:ascii="仿宋" w:eastAsia="仿宋" w:hAnsi="仿宋"/>
                <w:kern w:val="0"/>
                <w:szCs w:val="21"/>
              </w:rPr>
            </w:pPr>
            <w:r w:rsidRPr="000A4E7E">
              <w:rPr>
                <w:rFonts w:ascii="Calibri" w:eastAsia="仿宋" w:hAnsi="Calibri" w:cs="Calibri"/>
                <w:kern w:val="0"/>
                <w:szCs w:val="21"/>
              </w:rPr>
              <w:t> </w:t>
            </w:r>
          </w:p>
          <w:p w:rsidR="00520168" w:rsidRPr="000A4E7E" w:rsidRDefault="00520168" w:rsidP="009E1B8F">
            <w:pPr>
              <w:widowControl/>
              <w:spacing w:before="100" w:beforeAutospacing="1" w:after="100" w:afterAutospacing="1"/>
              <w:jc w:val="right"/>
              <w:rPr>
                <w:rFonts w:ascii="仿宋" w:eastAsia="仿宋" w:hAnsi="仿宋"/>
                <w:kern w:val="0"/>
                <w:szCs w:val="21"/>
              </w:rPr>
            </w:pPr>
            <w:r w:rsidRPr="000A4E7E">
              <w:rPr>
                <w:rFonts w:ascii="Calibri" w:eastAsia="仿宋" w:hAnsi="Calibri" w:cs="Calibri"/>
                <w:kern w:val="0"/>
                <w:szCs w:val="21"/>
              </w:rPr>
              <w:t> </w:t>
            </w:r>
          </w:p>
          <w:p w:rsidR="00520168" w:rsidRPr="000A4E7E" w:rsidRDefault="00520168" w:rsidP="009E1B8F">
            <w:pPr>
              <w:widowControl/>
              <w:spacing w:before="100" w:beforeAutospacing="1" w:after="100" w:afterAutospacing="1"/>
              <w:jc w:val="right"/>
              <w:rPr>
                <w:rFonts w:ascii="仿宋" w:eastAsia="仿宋" w:hAnsi="仿宋"/>
                <w:kern w:val="0"/>
                <w:szCs w:val="21"/>
              </w:rPr>
            </w:pPr>
            <w:r w:rsidRPr="000A4E7E">
              <w:rPr>
                <w:rFonts w:ascii="Calibri" w:eastAsia="仿宋" w:hAnsi="Calibri" w:cs="Calibri"/>
                <w:kern w:val="0"/>
                <w:szCs w:val="21"/>
              </w:rPr>
              <w:t> </w:t>
            </w:r>
          </w:p>
          <w:p w:rsidR="00520168" w:rsidRPr="000A4E7E" w:rsidRDefault="00520168" w:rsidP="009E1B8F">
            <w:pPr>
              <w:widowControl/>
              <w:spacing w:before="100" w:beforeAutospacing="1" w:after="100" w:afterAutospacing="1"/>
              <w:jc w:val="right"/>
              <w:rPr>
                <w:rFonts w:ascii="仿宋" w:eastAsia="仿宋" w:hAnsi="仿宋"/>
                <w:kern w:val="0"/>
                <w:szCs w:val="21"/>
              </w:rPr>
            </w:pPr>
            <w:r w:rsidRPr="000A4E7E">
              <w:rPr>
                <w:rFonts w:ascii="Calibri" w:eastAsia="仿宋" w:hAnsi="Calibri" w:cs="Calibri"/>
                <w:kern w:val="0"/>
                <w:szCs w:val="21"/>
              </w:rPr>
              <w:t> </w:t>
            </w:r>
          </w:p>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单位公章</w:t>
            </w:r>
          </w:p>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单位负责人签名：</w:t>
            </w:r>
          </w:p>
          <w:p w:rsidR="00520168" w:rsidRPr="000A4E7E" w:rsidRDefault="00520168" w:rsidP="009E1B8F">
            <w:pPr>
              <w:widowControl/>
              <w:spacing w:before="100" w:beforeAutospacing="1" w:after="100" w:afterAutospacing="1"/>
              <w:jc w:val="center"/>
              <w:rPr>
                <w:rFonts w:ascii="仿宋" w:eastAsia="仿宋" w:hAnsi="仿宋"/>
                <w:kern w:val="0"/>
                <w:szCs w:val="21"/>
              </w:rPr>
            </w:pPr>
            <w:r w:rsidRPr="000A4E7E">
              <w:rPr>
                <w:rFonts w:ascii="仿宋" w:eastAsia="仿宋" w:hAnsi="仿宋"/>
                <w:kern w:val="0"/>
                <w:szCs w:val="21"/>
              </w:rPr>
              <w:t>年月</w:t>
            </w:r>
          </w:p>
        </w:tc>
      </w:tr>
      <w:tr w:rsidR="00520168" w:rsidRPr="000A4E7E" w:rsidTr="009E1B8F">
        <w:trPr>
          <w:tblCellSpacing w:w="0" w:type="dxa"/>
          <w:jc w:val="center"/>
        </w:trPr>
        <w:tc>
          <w:tcPr>
            <w:tcW w:w="1524" w:type="dxa"/>
            <w:gridSpan w:val="2"/>
            <w:vAlign w:val="center"/>
          </w:tcPr>
          <w:p w:rsidR="00520168" w:rsidRPr="000A4E7E" w:rsidRDefault="00520168" w:rsidP="009E1B8F">
            <w:pPr>
              <w:widowControl/>
              <w:spacing w:before="100" w:beforeAutospacing="1" w:after="100" w:afterAutospacing="1"/>
              <w:jc w:val="center"/>
              <w:rPr>
                <w:rFonts w:ascii="仿宋" w:eastAsia="仿宋" w:hAnsi="仿宋" w:cs="宋体"/>
                <w:kern w:val="0"/>
                <w:sz w:val="18"/>
                <w:szCs w:val="18"/>
              </w:rPr>
            </w:pPr>
            <w:r w:rsidRPr="000A4E7E">
              <w:rPr>
                <w:rFonts w:ascii="仿宋" w:eastAsia="仿宋" w:hAnsi="仿宋"/>
                <w:kern w:val="0"/>
                <w:szCs w:val="21"/>
              </w:rPr>
              <w:t xml:space="preserve">备注 </w:t>
            </w:r>
          </w:p>
        </w:tc>
        <w:tc>
          <w:tcPr>
            <w:tcW w:w="7959" w:type="dxa"/>
            <w:gridSpan w:val="9"/>
          </w:tcPr>
          <w:p w:rsidR="00520168" w:rsidRPr="000A4E7E" w:rsidRDefault="00520168" w:rsidP="009E1B8F">
            <w:pPr>
              <w:widowControl/>
              <w:spacing w:before="100" w:beforeAutospacing="1" w:after="100" w:afterAutospacing="1"/>
              <w:jc w:val="center"/>
              <w:rPr>
                <w:rFonts w:ascii="仿宋" w:eastAsia="仿宋" w:hAnsi="仿宋" w:cs="宋体"/>
                <w:kern w:val="0"/>
                <w:sz w:val="18"/>
                <w:szCs w:val="18"/>
              </w:rPr>
            </w:pPr>
            <w:r w:rsidRPr="000A4E7E">
              <w:rPr>
                <w:rFonts w:ascii="Calibri" w:eastAsia="仿宋" w:hAnsi="Calibri" w:cs="Calibri"/>
                <w:kern w:val="0"/>
                <w:sz w:val="18"/>
                <w:szCs w:val="18"/>
              </w:rPr>
              <w:t> </w:t>
            </w:r>
          </w:p>
          <w:p w:rsidR="00520168" w:rsidRPr="000A4E7E" w:rsidRDefault="00520168" w:rsidP="009E1B8F">
            <w:pPr>
              <w:widowControl/>
              <w:spacing w:before="100" w:beforeAutospacing="1" w:after="100" w:afterAutospacing="1"/>
              <w:jc w:val="center"/>
              <w:rPr>
                <w:rFonts w:ascii="仿宋" w:eastAsia="仿宋" w:hAnsi="仿宋" w:cs="宋体"/>
                <w:kern w:val="0"/>
                <w:sz w:val="18"/>
                <w:szCs w:val="18"/>
              </w:rPr>
            </w:pPr>
          </w:p>
          <w:p w:rsidR="00520168" w:rsidRPr="000A4E7E" w:rsidRDefault="00520168" w:rsidP="009E1B8F">
            <w:pPr>
              <w:widowControl/>
              <w:spacing w:before="100" w:beforeAutospacing="1" w:after="100" w:afterAutospacing="1"/>
              <w:jc w:val="center"/>
              <w:rPr>
                <w:rFonts w:ascii="仿宋" w:eastAsia="仿宋" w:hAnsi="仿宋" w:cs="宋体"/>
                <w:kern w:val="0"/>
                <w:sz w:val="18"/>
                <w:szCs w:val="18"/>
              </w:rPr>
            </w:pPr>
          </w:p>
        </w:tc>
      </w:tr>
    </w:tbl>
    <w:p w:rsidR="00520168" w:rsidRPr="000A4E7E" w:rsidRDefault="00520168" w:rsidP="00520168">
      <w:pPr>
        <w:widowControl/>
        <w:spacing w:line="360" w:lineRule="atLeast"/>
        <w:rPr>
          <w:rFonts w:ascii="仿宋" w:eastAsia="仿宋" w:hAnsi="仿宋" w:cs="宋体"/>
          <w:b/>
          <w:bCs/>
          <w:color w:val="000000"/>
          <w:kern w:val="0"/>
          <w:sz w:val="32"/>
          <w:szCs w:val="32"/>
        </w:rPr>
      </w:pPr>
    </w:p>
    <w:p w:rsidR="00520168" w:rsidRPr="000A4E7E" w:rsidRDefault="00520168" w:rsidP="00520168">
      <w:pPr>
        <w:widowControl/>
        <w:spacing w:line="360" w:lineRule="atLeast"/>
        <w:rPr>
          <w:rFonts w:ascii="仿宋" w:eastAsia="仿宋" w:hAnsi="仿宋" w:cs="宋体"/>
          <w:b/>
          <w:bCs/>
          <w:color w:val="000000"/>
          <w:kern w:val="0"/>
          <w:sz w:val="32"/>
          <w:szCs w:val="32"/>
        </w:rPr>
        <w:sectPr w:rsidR="00520168" w:rsidRPr="000A4E7E">
          <w:headerReference w:type="default" r:id="rId20"/>
          <w:footerReference w:type="even" r:id="rId21"/>
          <w:footerReference w:type="default" r:id="rId22"/>
          <w:pgSz w:w="11906" w:h="16838"/>
          <w:pgMar w:top="1440" w:right="1080" w:bottom="1440" w:left="1080" w:header="851" w:footer="1418" w:gutter="0"/>
          <w:cols w:space="720"/>
          <w:docGrid w:type="lines" w:linePitch="312"/>
        </w:sectPr>
      </w:pPr>
    </w:p>
    <w:p w:rsidR="00520168" w:rsidRPr="000A4E7E" w:rsidRDefault="00520168" w:rsidP="00520168">
      <w:pPr>
        <w:widowControl/>
        <w:spacing w:line="360" w:lineRule="atLeast"/>
        <w:rPr>
          <w:rFonts w:ascii="仿宋" w:eastAsia="仿宋" w:hAnsi="仿宋" w:cs="宋体"/>
          <w:b/>
          <w:bCs/>
          <w:color w:val="000000"/>
          <w:kern w:val="0"/>
          <w:sz w:val="32"/>
          <w:szCs w:val="32"/>
        </w:rPr>
      </w:pPr>
      <w:r w:rsidRPr="000A4E7E">
        <w:rPr>
          <w:rFonts w:ascii="仿宋" w:eastAsia="仿宋" w:hAnsi="仿宋" w:cs="宋体" w:hint="eastAsia"/>
          <w:b/>
          <w:bCs/>
          <w:color w:val="000000"/>
          <w:kern w:val="0"/>
          <w:sz w:val="28"/>
          <w:szCs w:val="28"/>
        </w:rPr>
        <w:lastRenderedPageBreak/>
        <w:t>附件3</w:t>
      </w:r>
      <w:r w:rsidRPr="000A4E7E">
        <w:rPr>
          <w:rFonts w:ascii="仿宋" w:eastAsia="仿宋" w:hAnsi="仿宋" w:cs="宋体" w:hint="eastAsia"/>
          <w:b/>
          <w:bCs/>
          <w:color w:val="000000"/>
          <w:kern w:val="0"/>
          <w:sz w:val="32"/>
          <w:szCs w:val="32"/>
        </w:rPr>
        <w:t>：</w:t>
      </w:r>
    </w:p>
    <w:p w:rsidR="00520168" w:rsidRPr="000A4E7E" w:rsidRDefault="00520168" w:rsidP="00520168">
      <w:pPr>
        <w:adjustRightInd w:val="0"/>
        <w:snapToGrid w:val="0"/>
        <w:spacing w:line="360" w:lineRule="auto"/>
        <w:ind w:leftChars="202" w:left="424" w:rightChars="269" w:right="565"/>
        <w:jc w:val="center"/>
        <w:rPr>
          <w:rFonts w:ascii="仿宋" w:eastAsia="仿宋" w:hAnsi="仿宋"/>
          <w:b/>
          <w:sz w:val="32"/>
        </w:rPr>
      </w:pPr>
      <w:r w:rsidRPr="000A4E7E">
        <w:rPr>
          <w:rFonts w:ascii="仿宋" w:eastAsia="仿宋" w:hAnsi="仿宋" w:hint="eastAsia"/>
          <w:b/>
          <w:sz w:val="32"/>
        </w:rPr>
        <w:t>合肥学院202</w:t>
      </w:r>
      <w:r>
        <w:rPr>
          <w:rFonts w:ascii="仿宋" w:eastAsia="仿宋" w:hAnsi="仿宋" w:hint="eastAsia"/>
          <w:b/>
          <w:sz w:val="32"/>
        </w:rPr>
        <w:t>1</w:t>
      </w:r>
      <w:r w:rsidRPr="000A4E7E">
        <w:rPr>
          <w:rFonts w:ascii="仿宋" w:eastAsia="仿宋" w:hAnsi="仿宋" w:hint="eastAsia"/>
          <w:b/>
          <w:sz w:val="32"/>
        </w:rPr>
        <w:t>年硕士研究生复试考生诚信承诺书</w:t>
      </w:r>
    </w:p>
    <w:p w:rsidR="00520168" w:rsidRPr="000A4E7E" w:rsidRDefault="00520168" w:rsidP="00520168">
      <w:pPr>
        <w:ind w:firstLineChars="200" w:firstLine="560"/>
        <w:rPr>
          <w:rFonts w:ascii="仿宋" w:eastAsia="仿宋" w:hAnsi="仿宋"/>
          <w:sz w:val="28"/>
          <w:szCs w:val="28"/>
        </w:rPr>
      </w:pPr>
      <w:r w:rsidRPr="000A4E7E">
        <w:rPr>
          <w:rFonts w:ascii="仿宋" w:eastAsia="仿宋" w:hAnsi="仿宋" w:hint="eastAsia"/>
          <w:sz w:val="28"/>
          <w:szCs w:val="28"/>
        </w:rPr>
        <w:t>本人</w:t>
      </w:r>
      <w:r w:rsidRPr="000A4E7E">
        <w:rPr>
          <w:rFonts w:ascii="仿宋" w:eastAsia="仿宋" w:hAnsi="仿宋" w:hint="eastAsia"/>
          <w:sz w:val="28"/>
          <w:szCs w:val="28"/>
          <w:u w:val="single"/>
        </w:rPr>
        <w:t xml:space="preserve">           </w:t>
      </w:r>
      <w:r w:rsidRPr="000A4E7E">
        <w:rPr>
          <w:rFonts w:ascii="仿宋" w:eastAsia="仿宋" w:hAnsi="仿宋" w:hint="eastAsia"/>
          <w:sz w:val="28"/>
          <w:szCs w:val="28"/>
        </w:rPr>
        <w:t>，身份证号</w:t>
      </w:r>
      <w:r w:rsidRPr="000A4E7E">
        <w:rPr>
          <w:rFonts w:ascii="仿宋" w:eastAsia="仿宋" w:hAnsi="仿宋" w:hint="eastAsia"/>
          <w:sz w:val="28"/>
          <w:szCs w:val="28"/>
          <w:u w:val="single"/>
        </w:rPr>
        <w:t xml:space="preserve">             </w:t>
      </w:r>
      <w:r w:rsidRPr="000A4E7E">
        <w:rPr>
          <w:rFonts w:ascii="仿宋" w:eastAsia="仿宋" w:hAnsi="仿宋" w:hint="eastAsia"/>
          <w:sz w:val="28"/>
          <w:szCs w:val="28"/>
        </w:rPr>
        <w:t>。我已认真阅读《国家教育考试违规处理办法》《合肥学院202</w:t>
      </w:r>
      <w:r>
        <w:rPr>
          <w:rFonts w:ascii="仿宋" w:eastAsia="仿宋" w:hAnsi="仿宋" w:hint="eastAsia"/>
          <w:sz w:val="28"/>
          <w:szCs w:val="28"/>
        </w:rPr>
        <w:t>1</w:t>
      </w:r>
      <w:r w:rsidRPr="000A4E7E">
        <w:rPr>
          <w:rFonts w:ascii="仿宋" w:eastAsia="仿宋" w:hAnsi="仿宋" w:hint="eastAsia"/>
          <w:sz w:val="28"/>
          <w:szCs w:val="28"/>
        </w:rPr>
        <w:t>年研究生招生网络远程复试考场规则》等研究生复试相关规定，知晓其中所有内容并愿意自觉遵守。我承诺所提供、提交的所有信息和材料是真实、准确的。如有违规行为，我愿意接受取消考试资格、取消成绩、取消录取资格等处理决定。</w:t>
      </w:r>
    </w:p>
    <w:p w:rsidR="00520168" w:rsidRPr="000A4E7E" w:rsidRDefault="00520168" w:rsidP="00520168">
      <w:pPr>
        <w:ind w:firstLineChars="200" w:firstLine="560"/>
        <w:rPr>
          <w:rFonts w:ascii="仿宋" w:eastAsia="仿宋" w:hAnsi="仿宋"/>
          <w:sz w:val="28"/>
          <w:szCs w:val="28"/>
        </w:rPr>
      </w:pPr>
      <w:r w:rsidRPr="000A4E7E">
        <w:rPr>
          <w:rFonts w:ascii="仿宋" w:eastAsia="仿宋" w:hAnsi="仿宋"/>
          <w:sz w:val="28"/>
          <w:szCs w:val="28"/>
        </w:rPr>
        <w:t xml:space="preserve">                                           </w:t>
      </w:r>
    </w:p>
    <w:p w:rsidR="00520168" w:rsidRPr="000A4E7E" w:rsidRDefault="00520168" w:rsidP="00520168">
      <w:pPr>
        <w:ind w:firstLineChars="2250" w:firstLine="6300"/>
        <w:rPr>
          <w:rFonts w:ascii="仿宋" w:eastAsia="仿宋" w:hAnsi="仿宋"/>
          <w:sz w:val="28"/>
          <w:szCs w:val="28"/>
          <w:u w:val="single"/>
        </w:rPr>
      </w:pPr>
      <w:r w:rsidRPr="000A4E7E">
        <w:rPr>
          <w:rFonts w:ascii="仿宋" w:eastAsia="仿宋" w:hAnsi="仿宋" w:hint="eastAsia"/>
          <w:sz w:val="28"/>
          <w:szCs w:val="28"/>
        </w:rPr>
        <w:t>考生</w:t>
      </w:r>
      <w:r w:rsidRPr="000A4E7E">
        <w:rPr>
          <w:rFonts w:ascii="仿宋" w:eastAsia="仿宋" w:hAnsi="仿宋"/>
          <w:sz w:val="28"/>
          <w:szCs w:val="28"/>
        </w:rPr>
        <w:t>签名：</w:t>
      </w:r>
      <w:r w:rsidRPr="000A4E7E">
        <w:rPr>
          <w:rFonts w:ascii="仿宋" w:eastAsia="仿宋" w:hAnsi="仿宋" w:hint="eastAsia"/>
          <w:sz w:val="28"/>
          <w:szCs w:val="28"/>
          <w:u w:val="single"/>
        </w:rPr>
        <w:t xml:space="preserve">              </w:t>
      </w:r>
    </w:p>
    <w:p w:rsidR="00520168" w:rsidRPr="000A4E7E" w:rsidRDefault="00520168" w:rsidP="00520168">
      <w:pPr>
        <w:ind w:firstLineChars="2350" w:firstLine="6580"/>
        <w:rPr>
          <w:rFonts w:ascii="仿宋" w:eastAsia="仿宋" w:hAnsi="仿宋"/>
          <w:sz w:val="28"/>
          <w:szCs w:val="28"/>
        </w:rPr>
      </w:pPr>
      <w:r w:rsidRPr="000A4E7E">
        <w:rPr>
          <w:rFonts w:ascii="仿宋" w:eastAsia="仿宋" w:hAnsi="仿宋" w:hint="eastAsia"/>
          <w:sz w:val="28"/>
          <w:szCs w:val="28"/>
        </w:rPr>
        <w:t>日期：202</w:t>
      </w:r>
      <w:r>
        <w:rPr>
          <w:rFonts w:ascii="仿宋" w:eastAsia="仿宋" w:hAnsi="仿宋" w:hint="eastAsia"/>
          <w:sz w:val="28"/>
          <w:szCs w:val="28"/>
        </w:rPr>
        <w:t>1</w:t>
      </w:r>
      <w:r w:rsidRPr="000A4E7E">
        <w:rPr>
          <w:rFonts w:ascii="仿宋" w:eastAsia="仿宋" w:hAnsi="仿宋" w:hint="eastAsia"/>
          <w:sz w:val="28"/>
          <w:szCs w:val="28"/>
        </w:rPr>
        <w:t>年</w:t>
      </w:r>
      <w:r w:rsidRPr="000A4E7E">
        <w:rPr>
          <w:rFonts w:ascii="仿宋" w:eastAsia="仿宋" w:hAnsi="仿宋" w:hint="eastAsia"/>
          <w:sz w:val="28"/>
          <w:szCs w:val="28"/>
          <w:u w:val="single"/>
        </w:rPr>
        <w:t xml:space="preserve">   </w:t>
      </w:r>
      <w:r w:rsidRPr="000A4E7E">
        <w:rPr>
          <w:rFonts w:ascii="仿宋" w:eastAsia="仿宋" w:hAnsi="仿宋" w:hint="eastAsia"/>
          <w:sz w:val="28"/>
          <w:szCs w:val="28"/>
        </w:rPr>
        <w:t>月</w:t>
      </w:r>
      <w:r w:rsidRPr="000A4E7E">
        <w:rPr>
          <w:rFonts w:ascii="仿宋" w:eastAsia="仿宋" w:hAnsi="仿宋" w:hint="eastAsia"/>
          <w:sz w:val="28"/>
          <w:szCs w:val="28"/>
          <w:u w:val="single"/>
        </w:rPr>
        <w:t xml:space="preserve">   </w:t>
      </w:r>
      <w:r w:rsidRPr="000A4E7E">
        <w:rPr>
          <w:rFonts w:ascii="仿宋" w:eastAsia="仿宋" w:hAnsi="仿宋" w:hint="eastAsia"/>
          <w:sz w:val="28"/>
          <w:szCs w:val="28"/>
        </w:rPr>
        <w:t>日</w:t>
      </w:r>
    </w:p>
    <w:p w:rsidR="00520168" w:rsidRPr="000A4E7E" w:rsidRDefault="00520168" w:rsidP="00520168"/>
    <w:p w:rsidR="00520168" w:rsidRPr="000A4E7E" w:rsidRDefault="00520168" w:rsidP="00520168"/>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spacing w:line="400" w:lineRule="exact"/>
        <w:rPr>
          <w:rFonts w:ascii="仿宋" w:eastAsia="仿宋" w:hAnsi="仿宋" w:cs="宋体"/>
          <w:kern w:val="0"/>
          <w:sz w:val="24"/>
        </w:rPr>
      </w:pPr>
    </w:p>
    <w:p w:rsidR="00520168" w:rsidRPr="000A4E7E" w:rsidRDefault="00520168" w:rsidP="00520168">
      <w:pPr>
        <w:widowControl/>
        <w:spacing w:line="510" w:lineRule="exact"/>
        <w:jc w:val="left"/>
        <w:rPr>
          <w:rFonts w:ascii="仿宋" w:eastAsia="仿宋" w:hAnsi="仿宋" w:cs="Times New Roman"/>
          <w:b/>
          <w:bCs/>
          <w:kern w:val="0"/>
          <w:sz w:val="32"/>
          <w:szCs w:val="32"/>
        </w:rPr>
      </w:pPr>
      <w:r w:rsidRPr="000A4E7E">
        <w:rPr>
          <w:rFonts w:ascii="仿宋" w:eastAsia="仿宋" w:hAnsi="仿宋" w:cs="Times New Roman" w:hint="eastAsia"/>
          <w:b/>
          <w:bCs/>
          <w:kern w:val="0"/>
          <w:sz w:val="28"/>
          <w:szCs w:val="28"/>
        </w:rPr>
        <w:lastRenderedPageBreak/>
        <w:t>附件4</w:t>
      </w:r>
      <w:r w:rsidRPr="000A4E7E">
        <w:rPr>
          <w:rFonts w:ascii="仿宋" w:eastAsia="仿宋" w:hAnsi="仿宋" w:cs="Times New Roman" w:hint="eastAsia"/>
          <w:b/>
          <w:bCs/>
          <w:kern w:val="0"/>
          <w:sz w:val="32"/>
          <w:szCs w:val="32"/>
        </w:rPr>
        <w:t>：</w:t>
      </w:r>
    </w:p>
    <w:p w:rsidR="00520168" w:rsidRPr="000A4E7E" w:rsidRDefault="00520168" w:rsidP="00520168">
      <w:pPr>
        <w:widowControl/>
        <w:spacing w:line="510" w:lineRule="exact"/>
        <w:jc w:val="center"/>
        <w:rPr>
          <w:rFonts w:ascii="仿宋" w:eastAsia="仿宋" w:hAnsi="仿宋" w:cs="Times New Roman"/>
          <w:b/>
          <w:color w:val="000000"/>
          <w:kern w:val="0"/>
          <w:sz w:val="32"/>
          <w:szCs w:val="32"/>
        </w:rPr>
      </w:pPr>
      <w:r w:rsidRPr="000A4E7E">
        <w:rPr>
          <w:rFonts w:ascii="仿宋" w:eastAsia="仿宋" w:hAnsi="仿宋" w:cs="Times New Roman" w:hint="eastAsia"/>
          <w:b/>
          <w:color w:val="000000"/>
          <w:kern w:val="0"/>
          <w:sz w:val="32"/>
          <w:szCs w:val="32"/>
        </w:rPr>
        <w:t>合肥学院202</w:t>
      </w:r>
      <w:r>
        <w:rPr>
          <w:rFonts w:ascii="仿宋" w:eastAsia="仿宋" w:hAnsi="仿宋" w:cs="Times New Roman" w:hint="eastAsia"/>
          <w:b/>
          <w:color w:val="000000"/>
          <w:kern w:val="0"/>
          <w:sz w:val="32"/>
          <w:szCs w:val="32"/>
        </w:rPr>
        <w:t>1</w:t>
      </w:r>
      <w:r w:rsidRPr="000A4E7E">
        <w:rPr>
          <w:rFonts w:ascii="仿宋" w:eastAsia="仿宋" w:hAnsi="仿宋" w:cs="Times New Roman"/>
          <w:b/>
          <w:color w:val="000000"/>
          <w:kern w:val="0"/>
          <w:sz w:val="32"/>
          <w:szCs w:val="32"/>
        </w:rPr>
        <w:t>年硕士研究生招生复试情况</w:t>
      </w:r>
      <w:r w:rsidRPr="000A4E7E">
        <w:rPr>
          <w:rFonts w:ascii="仿宋" w:eastAsia="仿宋" w:hAnsi="仿宋" w:cs="Times New Roman" w:hint="eastAsia"/>
          <w:b/>
          <w:color w:val="000000"/>
          <w:kern w:val="0"/>
          <w:sz w:val="32"/>
          <w:szCs w:val="32"/>
        </w:rPr>
        <w:t>登记</w:t>
      </w:r>
      <w:r w:rsidRPr="000A4E7E">
        <w:rPr>
          <w:rFonts w:ascii="仿宋" w:eastAsia="仿宋" w:hAnsi="仿宋" w:cs="Times New Roman"/>
          <w:b/>
          <w:color w:val="000000"/>
          <w:kern w:val="0"/>
          <w:sz w:val="32"/>
          <w:szCs w:val="32"/>
        </w:rPr>
        <w:t>表</w:t>
      </w:r>
    </w:p>
    <w:tbl>
      <w:tblPr>
        <w:tblW w:w="10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1"/>
        <w:gridCol w:w="1246"/>
        <w:gridCol w:w="1208"/>
        <w:gridCol w:w="180"/>
        <w:gridCol w:w="466"/>
        <w:gridCol w:w="434"/>
        <w:gridCol w:w="648"/>
        <w:gridCol w:w="57"/>
        <w:gridCol w:w="1172"/>
        <w:gridCol w:w="7"/>
        <w:gridCol w:w="62"/>
        <w:gridCol w:w="476"/>
        <w:gridCol w:w="384"/>
        <w:gridCol w:w="720"/>
        <w:gridCol w:w="411"/>
        <w:gridCol w:w="466"/>
        <w:gridCol w:w="254"/>
        <w:gridCol w:w="1181"/>
      </w:tblGrid>
      <w:tr w:rsidR="00520168" w:rsidRPr="000A4E7E" w:rsidTr="009E1B8F">
        <w:trPr>
          <w:trHeight w:val="454"/>
          <w:jc w:val="center"/>
        </w:trPr>
        <w:tc>
          <w:tcPr>
            <w:tcW w:w="761" w:type="dxa"/>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color w:val="000000"/>
                <w:sz w:val="24"/>
              </w:rPr>
              <w:t>姓名</w:t>
            </w:r>
          </w:p>
        </w:tc>
        <w:tc>
          <w:tcPr>
            <w:tcW w:w="2634" w:type="dxa"/>
            <w:gridSpan w:val="3"/>
            <w:vAlign w:val="center"/>
          </w:tcPr>
          <w:p w:rsidR="00520168" w:rsidRPr="000A4E7E" w:rsidRDefault="00520168" w:rsidP="009E1B8F">
            <w:pPr>
              <w:jc w:val="center"/>
              <w:rPr>
                <w:rFonts w:ascii="仿宋" w:eastAsia="仿宋" w:hAnsi="仿宋"/>
                <w:color w:val="000000"/>
                <w:sz w:val="24"/>
              </w:rPr>
            </w:pPr>
          </w:p>
        </w:tc>
        <w:tc>
          <w:tcPr>
            <w:tcW w:w="900"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color w:val="000000"/>
                <w:sz w:val="24"/>
              </w:rPr>
              <w:t>性别</w:t>
            </w:r>
          </w:p>
        </w:tc>
        <w:tc>
          <w:tcPr>
            <w:tcW w:w="648" w:type="dxa"/>
            <w:vAlign w:val="center"/>
          </w:tcPr>
          <w:p w:rsidR="00520168" w:rsidRPr="000A4E7E" w:rsidRDefault="00520168" w:rsidP="009E1B8F">
            <w:pPr>
              <w:jc w:val="center"/>
              <w:rPr>
                <w:rFonts w:ascii="仿宋" w:eastAsia="仿宋" w:hAnsi="仿宋"/>
                <w:color w:val="000000"/>
                <w:sz w:val="24"/>
              </w:rPr>
            </w:pPr>
          </w:p>
        </w:tc>
        <w:tc>
          <w:tcPr>
            <w:tcW w:w="1236" w:type="dxa"/>
            <w:gridSpan w:val="3"/>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color w:val="000000"/>
                <w:sz w:val="24"/>
              </w:rPr>
              <w:t>准考证号</w:t>
            </w:r>
          </w:p>
        </w:tc>
        <w:tc>
          <w:tcPr>
            <w:tcW w:w="2519" w:type="dxa"/>
            <w:gridSpan w:val="6"/>
          </w:tcPr>
          <w:p w:rsidR="00520168" w:rsidRPr="000A4E7E" w:rsidRDefault="00520168" w:rsidP="009E1B8F">
            <w:pPr>
              <w:jc w:val="center"/>
              <w:rPr>
                <w:rFonts w:ascii="仿宋" w:eastAsia="仿宋" w:hAnsi="仿宋"/>
                <w:color w:val="000000"/>
                <w:sz w:val="24"/>
              </w:rPr>
            </w:pPr>
          </w:p>
        </w:tc>
        <w:tc>
          <w:tcPr>
            <w:tcW w:w="1435" w:type="dxa"/>
            <w:gridSpan w:val="2"/>
            <w:vMerge w:val="restart"/>
            <w:vAlign w:val="center"/>
          </w:tcPr>
          <w:p w:rsidR="00520168" w:rsidRPr="000A4E7E" w:rsidRDefault="00520168" w:rsidP="009E1B8F">
            <w:pPr>
              <w:ind w:firstLineChars="200" w:firstLine="480"/>
              <w:rPr>
                <w:rFonts w:ascii="仿宋" w:eastAsia="仿宋" w:hAnsi="仿宋"/>
                <w:color w:val="000000"/>
                <w:sz w:val="24"/>
              </w:rPr>
            </w:pPr>
            <w:r w:rsidRPr="000A4E7E">
              <w:rPr>
                <w:rFonts w:ascii="仿宋" w:eastAsia="仿宋" w:hAnsi="仿宋"/>
                <w:color w:val="000000"/>
                <w:sz w:val="24"/>
              </w:rPr>
              <w:t>照片</w:t>
            </w:r>
          </w:p>
          <w:p w:rsidR="00520168" w:rsidRPr="000A4E7E" w:rsidRDefault="00520168" w:rsidP="009E1B8F">
            <w:pPr>
              <w:ind w:left="12"/>
              <w:jc w:val="center"/>
              <w:rPr>
                <w:rFonts w:ascii="仿宋" w:eastAsia="仿宋" w:hAnsi="仿宋"/>
                <w:color w:val="000000"/>
                <w:sz w:val="24"/>
              </w:rPr>
            </w:pPr>
            <w:r w:rsidRPr="000A4E7E">
              <w:rPr>
                <w:rFonts w:ascii="仿宋" w:eastAsia="仿宋" w:hAnsi="仿宋"/>
                <w:color w:val="000000"/>
                <w:sz w:val="24"/>
              </w:rPr>
              <w:t>粘贴处</w:t>
            </w:r>
          </w:p>
        </w:tc>
      </w:tr>
      <w:tr w:rsidR="00520168" w:rsidRPr="000A4E7E" w:rsidTr="009E1B8F">
        <w:trPr>
          <w:trHeight w:val="459"/>
          <w:jc w:val="center"/>
        </w:trPr>
        <w:tc>
          <w:tcPr>
            <w:tcW w:w="761" w:type="dxa"/>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身份证号</w:t>
            </w:r>
          </w:p>
        </w:tc>
        <w:tc>
          <w:tcPr>
            <w:tcW w:w="4182" w:type="dxa"/>
            <w:gridSpan w:val="6"/>
            <w:vAlign w:val="center"/>
          </w:tcPr>
          <w:p w:rsidR="00520168" w:rsidRPr="000A4E7E" w:rsidRDefault="00520168" w:rsidP="009E1B8F">
            <w:pPr>
              <w:jc w:val="center"/>
              <w:rPr>
                <w:rFonts w:ascii="仿宋" w:eastAsia="仿宋" w:hAnsi="仿宋"/>
                <w:color w:val="000000"/>
                <w:sz w:val="24"/>
              </w:rPr>
            </w:pPr>
          </w:p>
        </w:tc>
        <w:tc>
          <w:tcPr>
            <w:tcW w:w="1229"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联系电话</w:t>
            </w:r>
          </w:p>
        </w:tc>
        <w:tc>
          <w:tcPr>
            <w:tcW w:w="2526" w:type="dxa"/>
            <w:gridSpan w:val="7"/>
            <w:vAlign w:val="center"/>
          </w:tcPr>
          <w:p w:rsidR="00520168" w:rsidRPr="000A4E7E" w:rsidRDefault="00520168" w:rsidP="009E1B8F">
            <w:pPr>
              <w:jc w:val="center"/>
              <w:rPr>
                <w:rFonts w:ascii="仿宋" w:eastAsia="仿宋" w:hAnsi="仿宋"/>
                <w:color w:val="000000"/>
                <w:sz w:val="24"/>
              </w:rPr>
            </w:pPr>
          </w:p>
        </w:tc>
        <w:tc>
          <w:tcPr>
            <w:tcW w:w="1435" w:type="dxa"/>
            <w:gridSpan w:val="2"/>
            <w:vMerge/>
          </w:tcPr>
          <w:p w:rsidR="00520168" w:rsidRPr="000A4E7E" w:rsidRDefault="00520168" w:rsidP="009E1B8F">
            <w:pPr>
              <w:ind w:left="12"/>
              <w:rPr>
                <w:rFonts w:ascii="仿宋" w:eastAsia="仿宋" w:hAnsi="仿宋"/>
                <w:color w:val="000000"/>
                <w:sz w:val="24"/>
              </w:rPr>
            </w:pPr>
          </w:p>
        </w:tc>
      </w:tr>
      <w:tr w:rsidR="00520168" w:rsidRPr="000A4E7E" w:rsidTr="009E1B8F">
        <w:trPr>
          <w:trHeight w:val="456"/>
          <w:jc w:val="center"/>
        </w:trPr>
        <w:tc>
          <w:tcPr>
            <w:tcW w:w="2007"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color w:val="000000"/>
                <w:sz w:val="24"/>
              </w:rPr>
              <w:t>毕业学校</w:t>
            </w:r>
          </w:p>
        </w:tc>
        <w:tc>
          <w:tcPr>
            <w:tcW w:w="1854" w:type="dxa"/>
            <w:gridSpan w:val="3"/>
            <w:vAlign w:val="center"/>
          </w:tcPr>
          <w:p w:rsidR="00520168" w:rsidRPr="000A4E7E" w:rsidRDefault="00520168" w:rsidP="009E1B8F">
            <w:pPr>
              <w:jc w:val="center"/>
              <w:rPr>
                <w:rFonts w:ascii="仿宋" w:eastAsia="仿宋" w:hAnsi="仿宋"/>
                <w:color w:val="000000"/>
                <w:sz w:val="24"/>
              </w:rPr>
            </w:pPr>
          </w:p>
        </w:tc>
        <w:tc>
          <w:tcPr>
            <w:tcW w:w="1082"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毕业</w:t>
            </w:r>
          </w:p>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专业</w:t>
            </w:r>
          </w:p>
        </w:tc>
        <w:tc>
          <w:tcPr>
            <w:tcW w:w="2158" w:type="dxa"/>
            <w:gridSpan w:val="6"/>
            <w:vAlign w:val="center"/>
          </w:tcPr>
          <w:p w:rsidR="00520168" w:rsidRPr="000A4E7E" w:rsidRDefault="00520168" w:rsidP="009E1B8F">
            <w:pPr>
              <w:jc w:val="center"/>
              <w:rPr>
                <w:rFonts w:ascii="仿宋" w:eastAsia="仿宋" w:hAnsi="仿宋"/>
                <w:color w:val="000000"/>
                <w:sz w:val="24"/>
              </w:rPr>
            </w:pPr>
          </w:p>
        </w:tc>
        <w:tc>
          <w:tcPr>
            <w:tcW w:w="720" w:type="dxa"/>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毕业时间</w:t>
            </w:r>
          </w:p>
        </w:tc>
        <w:tc>
          <w:tcPr>
            <w:tcW w:w="877" w:type="dxa"/>
            <w:gridSpan w:val="2"/>
            <w:vAlign w:val="center"/>
          </w:tcPr>
          <w:p w:rsidR="00520168" w:rsidRPr="000A4E7E" w:rsidRDefault="00520168" w:rsidP="009E1B8F">
            <w:pPr>
              <w:jc w:val="center"/>
              <w:rPr>
                <w:rFonts w:ascii="仿宋" w:eastAsia="仿宋" w:hAnsi="仿宋"/>
                <w:color w:val="000000"/>
                <w:sz w:val="24"/>
              </w:rPr>
            </w:pPr>
          </w:p>
        </w:tc>
        <w:tc>
          <w:tcPr>
            <w:tcW w:w="1435" w:type="dxa"/>
            <w:gridSpan w:val="2"/>
            <w:vMerge/>
          </w:tcPr>
          <w:p w:rsidR="00520168" w:rsidRPr="000A4E7E" w:rsidRDefault="00520168" w:rsidP="009E1B8F">
            <w:pPr>
              <w:ind w:left="12"/>
              <w:rPr>
                <w:rFonts w:ascii="仿宋" w:eastAsia="仿宋" w:hAnsi="仿宋"/>
                <w:color w:val="000000"/>
                <w:sz w:val="24"/>
              </w:rPr>
            </w:pPr>
          </w:p>
        </w:tc>
      </w:tr>
      <w:tr w:rsidR="00520168" w:rsidRPr="000A4E7E" w:rsidTr="009E1B8F">
        <w:trPr>
          <w:trHeight w:val="448"/>
          <w:jc w:val="center"/>
        </w:trPr>
        <w:tc>
          <w:tcPr>
            <w:tcW w:w="2007"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color w:val="000000"/>
                <w:sz w:val="24"/>
              </w:rPr>
              <w:t>考生所在单位</w:t>
            </w:r>
          </w:p>
        </w:tc>
        <w:tc>
          <w:tcPr>
            <w:tcW w:w="5094" w:type="dxa"/>
            <w:gridSpan w:val="11"/>
            <w:vAlign w:val="center"/>
          </w:tcPr>
          <w:p w:rsidR="00520168" w:rsidRPr="000A4E7E" w:rsidRDefault="00520168" w:rsidP="009E1B8F">
            <w:pPr>
              <w:jc w:val="center"/>
              <w:rPr>
                <w:rFonts w:ascii="仿宋" w:eastAsia="仿宋" w:hAnsi="仿宋"/>
                <w:color w:val="000000"/>
                <w:sz w:val="24"/>
              </w:rPr>
            </w:pPr>
          </w:p>
        </w:tc>
        <w:tc>
          <w:tcPr>
            <w:tcW w:w="720" w:type="dxa"/>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学历</w:t>
            </w:r>
          </w:p>
        </w:tc>
        <w:tc>
          <w:tcPr>
            <w:tcW w:w="877" w:type="dxa"/>
            <w:gridSpan w:val="2"/>
            <w:vAlign w:val="center"/>
          </w:tcPr>
          <w:p w:rsidR="00520168" w:rsidRPr="000A4E7E" w:rsidRDefault="00520168" w:rsidP="009E1B8F">
            <w:pPr>
              <w:jc w:val="center"/>
              <w:rPr>
                <w:rFonts w:ascii="仿宋" w:eastAsia="仿宋" w:hAnsi="仿宋"/>
                <w:color w:val="000000"/>
                <w:sz w:val="24"/>
              </w:rPr>
            </w:pPr>
          </w:p>
        </w:tc>
        <w:tc>
          <w:tcPr>
            <w:tcW w:w="1435" w:type="dxa"/>
            <w:gridSpan w:val="2"/>
            <w:vMerge/>
          </w:tcPr>
          <w:p w:rsidR="00520168" w:rsidRPr="000A4E7E" w:rsidRDefault="00520168" w:rsidP="009E1B8F">
            <w:pPr>
              <w:ind w:left="12"/>
              <w:rPr>
                <w:rFonts w:ascii="仿宋" w:eastAsia="仿宋" w:hAnsi="仿宋"/>
                <w:color w:val="000000"/>
                <w:sz w:val="24"/>
              </w:rPr>
            </w:pPr>
          </w:p>
        </w:tc>
      </w:tr>
      <w:tr w:rsidR="00520168" w:rsidRPr="000A4E7E" w:rsidTr="009E1B8F">
        <w:trPr>
          <w:trHeight w:val="583"/>
          <w:jc w:val="center"/>
        </w:trPr>
        <w:tc>
          <w:tcPr>
            <w:tcW w:w="2007"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通讯地址</w:t>
            </w:r>
          </w:p>
        </w:tc>
        <w:tc>
          <w:tcPr>
            <w:tcW w:w="5094" w:type="dxa"/>
            <w:gridSpan w:val="11"/>
            <w:vAlign w:val="center"/>
          </w:tcPr>
          <w:p w:rsidR="00520168" w:rsidRPr="000A4E7E" w:rsidRDefault="00520168" w:rsidP="009E1B8F">
            <w:pPr>
              <w:jc w:val="center"/>
              <w:rPr>
                <w:rFonts w:ascii="仿宋" w:eastAsia="仿宋" w:hAnsi="仿宋"/>
                <w:color w:val="000000"/>
                <w:sz w:val="24"/>
              </w:rPr>
            </w:pPr>
          </w:p>
        </w:tc>
        <w:tc>
          <w:tcPr>
            <w:tcW w:w="720" w:type="dxa"/>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邮政编码</w:t>
            </w:r>
          </w:p>
        </w:tc>
        <w:tc>
          <w:tcPr>
            <w:tcW w:w="2312" w:type="dxa"/>
            <w:gridSpan w:val="4"/>
            <w:vAlign w:val="center"/>
          </w:tcPr>
          <w:p w:rsidR="00520168" w:rsidRPr="000A4E7E" w:rsidRDefault="00520168" w:rsidP="009E1B8F">
            <w:pPr>
              <w:ind w:left="12"/>
              <w:rPr>
                <w:rFonts w:ascii="仿宋" w:eastAsia="仿宋" w:hAnsi="仿宋"/>
                <w:color w:val="000000"/>
                <w:sz w:val="24"/>
              </w:rPr>
            </w:pPr>
          </w:p>
        </w:tc>
      </w:tr>
      <w:tr w:rsidR="00520168" w:rsidRPr="000A4E7E" w:rsidTr="009E1B8F">
        <w:trPr>
          <w:trHeight w:val="431"/>
          <w:jc w:val="center"/>
        </w:trPr>
        <w:tc>
          <w:tcPr>
            <w:tcW w:w="2007" w:type="dxa"/>
            <w:gridSpan w:val="2"/>
            <w:tcBorders>
              <w:bottom w:val="single" w:sz="4" w:space="0" w:color="auto"/>
            </w:tcBorders>
          </w:tcPr>
          <w:p w:rsidR="00520168" w:rsidRPr="000A4E7E" w:rsidRDefault="00520168" w:rsidP="009E1B8F">
            <w:pPr>
              <w:ind w:firstLineChars="100" w:firstLine="240"/>
              <w:rPr>
                <w:rFonts w:ascii="仿宋" w:eastAsia="仿宋" w:hAnsi="仿宋"/>
                <w:color w:val="000000"/>
                <w:sz w:val="24"/>
              </w:rPr>
            </w:pPr>
            <w:r w:rsidRPr="000A4E7E">
              <w:rPr>
                <w:rFonts w:ascii="仿宋" w:eastAsia="仿宋" w:hAnsi="仿宋" w:hint="eastAsia"/>
                <w:color w:val="000000"/>
                <w:sz w:val="24"/>
              </w:rPr>
              <w:t>初试院校</w:t>
            </w:r>
          </w:p>
        </w:tc>
        <w:tc>
          <w:tcPr>
            <w:tcW w:w="2993" w:type="dxa"/>
            <w:gridSpan w:val="6"/>
            <w:vAlign w:val="center"/>
          </w:tcPr>
          <w:p w:rsidR="00520168" w:rsidRPr="000A4E7E" w:rsidRDefault="00520168" w:rsidP="009E1B8F">
            <w:pPr>
              <w:rPr>
                <w:rFonts w:ascii="仿宋" w:eastAsia="仿宋" w:hAnsi="仿宋"/>
                <w:color w:val="000000"/>
                <w:sz w:val="24"/>
              </w:rPr>
            </w:pPr>
          </w:p>
        </w:tc>
        <w:tc>
          <w:tcPr>
            <w:tcW w:w="1241" w:type="dxa"/>
            <w:gridSpan w:val="3"/>
            <w:vMerge w:val="restart"/>
            <w:tcBorders>
              <w:bottom w:val="single" w:sz="4" w:space="0" w:color="auto"/>
            </w:tcBorders>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初试</w:t>
            </w:r>
          </w:p>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成绩</w:t>
            </w:r>
          </w:p>
        </w:tc>
        <w:tc>
          <w:tcPr>
            <w:tcW w:w="1580" w:type="dxa"/>
            <w:gridSpan w:val="3"/>
            <w:vMerge w:val="restart"/>
            <w:vAlign w:val="center"/>
          </w:tcPr>
          <w:p w:rsidR="00520168" w:rsidRPr="000A4E7E" w:rsidRDefault="00520168" w:rsidP="009E1B8F">
            <w:pPr>
              <w:jc w:val="center"/>
              <w:rPr>
                <w:rFonts w:ascii="仿宋" w:eastAsia="仿宋" w:hAnsi="仿宋"/>
                <w:color w:val="000000"/>
                <w:sz w:val="24"/>
              </w:rPr>
            </w:pPr>
          </w:p>
        </w:tc>
        <w:tc>
          <w:tcPr>
            <w:tcW w:w="877" w:type="dxa"/>
            <w:gridSpan w:val="2"/>
            <w:vMerge w:val="restart"/>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考生签名</w:t>
            </w:r>
          </w:p>
        </w:tc>
        <w:tc>
          <w:tcPr>
            <w:tcW w:w="1435" w:type="dxa"/>
            <w:gridSpan w:val="2"/>
            <w:vMerge w:val="restart"/>
            <w:vAlign w:val="center"/>
          </w:tcPr>
          <w:p w:rsidR="00520168" w:rsidRPr="000A4E7E" w:rsidRDefault="00520168" w:rsidP="009E1B8F">
            <w:pPr>
              <w:jc w:val="left"/>
              <w:rPr>
                <w:rFonts w:ascii="仿宋" w:eastAsia="仿宋" w:hAnsi="仿宋"/>
                <w:color w:val="000000"/>
                <w:sz w:val="24"/>
              </w:rPr>
            </w:pPr>
          </w:p>
        </w:tc>
      </w:tr>
      <w:tr w:rsidR="00520168" w:rsidRPr="000A4E7E" w:rsidTr="009E1B8F">
        <w:trPr>
          <w:trHeight w:val="177"/>
          <w:jc w:val="center"/>
        </w:trPr>
        <w:tc>
          <w:tcPr>
            <w:tcW w:w="2007" w:type="dxa"/>
            <w:gridSpan w:val="2"/>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考试专业及代码</w:t>
            </w:r>
          </w:p>
        </w:tc>
        <w:tc>
          <w:tcPr>
            <w:tcW w:w="2993" w:type="dxa"/>
            <w:gridSpan w:val="6"/>
            <w:vAlign w:val="center"/>
          </w:tcPr>
          <w:p w:rsidR="00520168" w:rsidRPr="000A4E7E" w:rsidRDefault="00520168" w:rsidP="009E1B8F">
            <w:pPr>
              <w:rPr>
                <w:rFonts w:ascii="仿宋" w:eastAsia="仿宋" w:hAnsi="仿宋"/>
                <w:color w:val="000000"/>
                <w:sz w:val="24"/>
              </w:rPr>
            </w:pPr>
          </w:p>
        </w:tc>
        <w:tc>
          <w:tcPr>
            <w:tcW w:w="1241" w:type="dxa"/>
            <w:gridSpan w:val="3"/>
            <w:vMerge/>
            <w:vAlign w:val="center"/>
          </w:tcPr>
          <w:p w:rsidR="00520168" w:rsidRPr="000A4E7E" w:rsidRDefault="00520168" w:rsidP="009E1B8F">
            <w:pPr>
              <w:rPr>
                <w:rFonts w:ascii="仿宋" w:eastAsia="仿宋" w:hAnsi="仿宋"/>
                <w:color w:val="000000"/>
                <w:sz w:val="24"/>
              </w:rPr>
            </w:pPr>
          </w:p>
        </w:tc>
        <w:tc>
          <w:tcPr>
            <w:tcW w:w="1580" w:type="dxa"/>
            <w:gridSpan w:val="3"/>
            <w:vMerge/>
            <w:vAlign w:val="center"/>
          </w:tcPr>
          <w:p w:rsidR="00520168" w:rsidRPr="000A4E7E" w:rsidRDefault="00520168" w:rsidP="009E1B8F">
            <w:pPr>
              <w:rPr>
                <w:rFonts w:ascii="仿宋" w:eastAsia="仿宋" w:hAnsi="仿宋"/>
                <w:color w:val="000000"/>
                <w:sz w:val="24"/>
              </w:rPr>
            </w:pPr>
          </w:p>
        </w:tc>
        <w:tc>
          <w:tcPr>
            <w:tcW w:w="877" w:type="dxa"/>
            <w:gridSpan w:val="2"/>
            <w:vMerge/>
            <w:vAlign w:val="center"/>
          </w:tcPr>
          <w:p w:rsidR="00520168" w:rsidRPr="000A4E7E" w:rsidRDefault="00520168" w:rsidP="009E1B8F">
            <w:pPr>
              <w:rPr>
                <w:rFonts w:ascii="仿宋" w:eastAsia="仿宋" w:hAnsi="仿宋"/>
                <w:color w:val="000000"/>
                <w:sz w:val="24"/>
              </w:rPr>
            </w:pPr>
          </w:p>
        </w:tc>
        <w:tc>
          <w:tcPr>
            <w:tcW w:w="1435" w:type="dxa"/>
            <w:gridSpan w:val="2"/>
            <w:vMerge/>
          </w:tcPr>
          <w:p w:rsidR="00520168" w:rsidRPr="000A4E7E" w:rsidRDefault="00520168" w:rsidP="009E1B8F">
            <w:pPr>
              <w:jc w:val="left"/>
              <w:rPr>
                <w:rFonts w:ascii="仿宋" w:eastAsia="仿宋" w:hAnsi="仿宋"/>
                <w:color w:val="000000"/>
                <w:sz w:val="24"/>
              </w:rPr>
            </w:pPr>
          </w:p>
        </w:tc>
      </w:tr>
      <w:tr w:rsidR="00520168" w:rsidRPr="000A4E7E" w:rsidTr="009E1B8F">
        <w:trPr>
          <w:trHeight w:val="464"/>
          <w:jc w:val="center"/>
        </w:trPr>
        <w:tc>
          <w:tcPr>
            <w:tcW w:w="2007" w:type="dxa"/>
            <w:gridSpan w:val="2"/>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调剂专业及代码</w:t>
            </w:r>
          </w:p>
        </w:tc>
        <w:tc>
          <w:tcPr>
            <w:tcW w:w="2993" w:type="dxa"/>
            <w:gridSpan w:val="6"/>
            <w:vAlign w:val="center"/>
          </w:tcPr>
          <w:p w:rsidR="00520168" w:rsidRPr="000A4E7E" w:rsidRDefault="00520168" w:rsidP="009E1B8F">
            <w:pPr>
              <w:rPr>
                <w:rFonts w:ascii="仿宋" w:eastAsia="仿宋" w:hAnsi="仿宋"/>
                <w:color w:val="000000"/>
                <w:sz w:val="24"/>
              </w:rPr>
            </w:pPr>
          </w:p>
        </w:tc>
        <w:tc>
          <w:tcPr>
            <w:tcW w:w="1717" w:type="dxa"/>
            <w:gridSpan w:val="4"/>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调剂研究方向</w:t>
            </w:r>
          </w:p>
        </w:tc>
        <w:tc>
          <w:tcPr>
            <w:tcW w:w="3416" w:type="dxa"/>
            <w:gridSpan w:val="6"/>
            <w:vAlign w:val="center"/>
          </w:tcPr>
          <w:p w:rsidR="00520168" w:rsidRPr="000A4E7E" w:rsidRDefault="00520168" w:rsidP="009E1B8F">
            <w:pPr>
              <w:jc w:val="left"/>
              <w:rPr>
                <w:rFonts w:ascii="仿宋" w:eastAsia="仿宋" w:hAnsi="仿宋"/>
                <w:color w:val="000000"/>
                <w:sz w:val="24"/>
              </w:rPr>
            </w:pPr>
          </w:p>
        </w:tc>
      </w:tr>
      <w:tr w:rsidR="00520168" w:rsidRPr="000A4E7E" w:rsidTr="009E1B8F">
        <w:trPr>
          <w:trHeight w:val="327"/>
          <w:jc w:val="center"/>
        </w:trPr>
        <w:tc>
          <w:tcPr>
            <w:tcW w:w="10133" w:type="dxa"/>
            <w:gridSpan w:val="18"/>
          </w:tcPr>
          <w:p w:rsidR="00520168" w:rsidRPr="000A4E7E" w:rsidRDefault="00520168" w:rsidP="009E1B8F">
            <w:pPr>
              <w:rPr>
                <w:rFonts w:ascii="仿宋" w:eastAsia="仿宋" w:hAnsi="仿宋"/>
                <w:b/>
                <w:color w:val="000000"/>
                <w:sz w:val="24"/>
              </w:rPr>
            </w:pPr>
            <w:r w:rsidRPr="000A4E7E">
              <w:rPr>
                <w:rFonts w:ascii="仿宋" w:eastAsia="仿宋" w:hAnsi="仿宋" w:hint="eastAsia"/>
                <w:b/>
                <w:color w:val="000000"/>
                <w:sz w:val="24"/>
              </w:rPr>
              <w:t>以上</w:t>
            </w:r>
            <w:r w:rsidRPr="000A4E7E">
              <w:rPr>
                <w:rFonts w:ascii="仿宋" w:eastAsia="仿宋" w:hAnsi="仿宋"/>
                <w:b/>
                <w:color w:val="000000"/>
                <w:sz w:val="24"/>
              </w:rPr>
              <w:t>由考生填写</w:t>
            </w:r>
          </w:p>
        </w:tc>
      </w:tr>
      <w:tr w:rsidR="00520168" w:rsidRPr="000A4E7E" w:rsidTr="009E1B8F">
        <w:trPr>
          <w:trHeight w:val="327"/>
          <w:jc w:val="center"/>
        </w:trPr>
        <w:tc>
          <w:tcPr>
            <w:tcW w:w="10133" w:type="dxa"/>
            <w:gridSpan w:val="18"/>
          </w:tcPr>
          <w:p w:rsidR="00520168" w:rsidRPr="000A4E7E" w:rsidRDefault="00520168" w:rsidP="009E1B8F">
            <w:pPr>
              <w:rPr>
                <w:rFonts w:ascii="仿宋" w:eastAsia="仿宋" w:hAnsi="仿宋"/>
                <w:b/>
                <w:color w:val="000000"/>
                <w:sz w:val="24"/>
              </w:rPr>
            </w:pPr>
            <w:r w:rsidRPr="000A4E7E">
              <w:rPr>
                <w:rFonts w:ascii="仿宋" w:eastAsia="仿宋" w:hAnsi="仿宋" w:hint="eastAsia"/>
                <w:b/>
                <w:color w:val="000000"/>
                <w:sz w:val="24"/>
              </w:rPr>
              <w:t>以下由面试小组填写</w:t>
            </w:r>
          </w:p>
        </w:tc>
      </w:tr>
      <w:tr w:rsidR="00520168" w:rsidRPr="000A4E7E" w:rsidTr="009E1B8F">
        <w:trPr>
          <w:trHeight w:val="6733"/>
          <w:jc w:val="center"/>
        </w:trPr>
        <w:tc>
          <w:tcPr>
            <w:tcW w:w="10133" w:type="dxa"/>
            <w:gridSpan w:val="18"/>
          </w:tcPr>
          <w:p w:rsidR="00520168" w:rsidRPr="000A4E7E" w:rsidRDefault="00520168" w:rsidP="009E1B8F">
            <w:pPr>
              <w:widowControl/>
              <w:rPr>
                <w:rFonts w:ascii="仿宋" w:eastAsia="仿宋" w:hAnsi="仿宋"/>
                <w:color w:val="000000"/>
                <w:sz w:val="24"/>
              </w:rPr>
            </w:pPr>
            <w:r w:rsidRPr="000A4E7E">
              <w:rPr>
                <w:rFonts w:ascii="仿宋" w:eastAsia="仿宋" w:hAnsi="仿宋" w:hint="eastAsia"/>
                <w:color w:val="000000"/>
                <w:sz w:val="24"/>
              </w:rPr>
              <w:t>考生答题号：</w:t>
            </w:r>
          </w:p>
          <w:p w:rsidR="00520168" w:rsidRPr="000A4E7E" w:rsidRDefault="00520168" w:rsidP="009E1B8F">
            <w:pPr>
              <w:widowControl/>
              <w:rPr>
                <w:rFonts w:ascii="仿宋" w:eastAsia="仿宋" w:hAnsi="仿宋"/>
                <w:color w:val="000000"/>
                <w:sz w:val="24"/>
              </w:rPr>
            </w:pPr>
            <w:r w:rsidRPr="000A4E7E">
              <w:rPr>
                <w:rFonts w:ascii="仿宋" w:eastAsia="仿宋" w:hAnsi="仿宋" w:hint="eastAsia"/>
                <w:color w:val="000000"/>
                <w:sz w:val="24"/>
              </w:rPr>
              <w:t>专业素质和专业能力（      ）、综合素质和创新能力（      ）、外语能力（       ）</w:t>
            </w:r>
          </w:p>
          <w:p w:rsidR="00520168" w:rsidRPr="000A4E7E" w:rsidRDefault="00520168" w:rsidP="009E1B8F">
            <w:pPr>
              <w:widowControl/>
              <w:rPr>
                <w:rFonts w:ascii="仿宋" w:eastAsia="仿宋" w:hAnsi="仿宋"/>
                <w:color w:val="000000"/>
                <w:sz w:val="24"/>
              </w:rPr>
            </w:pPr>
            <w:r w:rsidRPr="000A4E7E">
              <w:rPr>
                <w:rFonts w:ascii="仿宋" w:eastAsia="仿宋" w:hAnsi="仿宋" w:hint="eastAsia"/>
                <w:color w:val="000000"/>
                <w:sz w:val="24"/>
              </w:rPr>
              <w:t>考生答题情况记录：</w:t>
            </w:r>
          </w:p>
          <w:p w:rsidR="00520168" w:rsidRPr="000A4E7E" w:rsidRDefault="00520168" w:rsidP="009E1B8F">
            <w:pPr>
              <w:widowControl/>
              <w:rPr>
                <w:rFonts w:ascii="仿宋" w:eastAsia="仿宋" w:hAnsi="仿宋"/>
                <w:color w:val="000000"/>
                <w:sz w:val="24"/>
              </w:rPr>
            </w:pPr>
          </w:p>
          <w:p w:rsidR="00520168" w:rsidRPr="000A4E7E" w:rsidRDefault="00520168" w:rsidP="009E1B8F">
            <w:pPr>
              <w:widowControl/>
              <w:rPr>
                <w:rFonts w:ascii="仿宋" w:eastAsia="仿宋" w:hAnsi="仿宋"/>
                <w:color w:val="000000"/>
                <w:sz w:val="24"/>
              </w:rPr>
            </w:pPr>
          </w:p>
          <w:p w:rsidR="00520168" w:rsidRPr="000A4E7E" w:rsidRDefault="00520168" w:rsidP="009E1B8F">
            <w:pPr>
              <w:widowControl/>
              <w:rPr>
                <w:rFonts w:ascii="仿宋" w:eastAsia="仿宋" w:hAnsi="仿宋"/>
                <w:color w:val="000000"/>
                <w:sz w:val="24"/>
              </w:rPr>
            </w:pPr>
          </w:p>
          <w:p w:rsidR="00520168" w:rsidRPr="000A4E7E" w:rsidRDefault="00520168" w:rsidP="009E1B8F">
            <w:pPr>
              <w:widowControl/>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 xml:space="preserve">                                                                        可附页记录</w:t>
            </w:r>
          </w:p>
        </w:tc>
      </w:tr>
      <w:tr w:rsidR="00520168" w:rsidRPr="000A4E7E" w:rsidTr="009E1B8F">
        <w:trPr>
          <w:trHeight w:val="936"/>
          <w:jc w:val="center"/>
        </w:trPr>
        <w:tc>
          <w:tcPr>
            <w:tcW w:w="761" w:type="dxa"/>
            <w:vMerge w:val="restart"/>
            <w:tcBorders>
              <w:bottom w:val="single" w:sz="4" w:space="0" w:color="auto"/>
            </w:tcBorders>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color w:val="000000"/>
                <w:sz w:val="24"/>
              </w:rPr>
              <w:lastRenderedPageBreak/>
              <w:t>面试小组成员</w:t>
            </w:r>
          </w:p>
        </w:tc>
        <w:tc>
          <w:tcPr>
            <w:tcW w:w="2454" w:type="dxa"/>
            <w:gridSpan w:val="2"/>
            <w:tcBorders>
              <w:bottom w:val="single" w:sz="4" w:space="0" w:color="auto"/>
            </w:tcBorders>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组长（签名）</w:t>
            </w:r>
          </w:p>
        </w:tc>
        <w:tc>
          <w:tcPr>
            <w:tcW w:w="6918" w:type="dxa"/>
            <w:gridSpan w:val="15"/>
            <w:vMerge w:val="restart"/>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面试情况及评语：</w:t>
            </w:r>
          </w:p>
          <w:p w:rsidR="00520168" w:rsidRPr="000A4E7E" w:rsidRDefault="00520168" w:rsidP="009E1B8F">
            <w:pPr>
              <w:rPr>
                <w:rFonts w:ascii="仿宋" w:eastAsia="仿宋" w:hAnsi="仿宋"/>
                <w:color w:val="000000"/>
                <w:sz w:val="24"/>
              </w:rPr>
            </w:pPr>
          </w:p>
        </w:tc>
      </w:tr>
      <w:tr w:rsidR="00520168" w:rsidRPr="000A4E7E" w:rsidTr="009E1B8F">
        <w:trPr>
          <w:trHeight w:val="3718"/>
          <w:jc w:val="center"/>
        </w:trPr>
        <w:tc>
          <w:tcPr>
            <w:tcW w:w="761" w:type="dxa"/>
            <w:vMerge/>
            <w:tcBorders>
              <w:bottom w:val="single" w:sz="4" w:space="0" w:color="auto"/>
            </w:tcBorders>
            <w:vAlign w:val="center"/>
          </w:tcPr>
          <w:p w:rsidR="00520168" w:rsidRPr="000A4E7E" w:rsidRDefault="00520168" w:rsidP="009E1B8F">
            <w:pPr>
              <w:jc w:val="center"/>
              <w:rPr>
                <w:rFonts w:ascii="仿宋" w:eastAsia="仿宋" w:hAnsi="仿宋"/>
                <w:color w:val="000000"/>
                <w:sz w:val="24"/>
              </w:rPr>
            </w:pPr>
          </w:p>
        </w:tc>
        <w:tc>
          <w:tcPr>
            <w:tcW w:w="2454" w:type="dxa"/>
            <w:gridSpan w:val="2"/>
            <w:tcBorders>
              <w:bottom w:val="single" w:sz="4" w:space="0" w:color="auto"/>
            </w:tcBorders>
          </w:tcPr>
          <w:p w:rsidR="00520168" w:rsidRPr="000A4E7E" w:rsidRDefault="00520168" w:rsidP="009E1B8F">
            <w:pPr>
              <w:rPr>
                <w:rFonts w:ascii="仿宋" w:eastAsia="仿宋" w:hAnsi="仿宋"/>
                <w:color w:val="000000"/>
                <w:sz w:val="24"/>
              </w:rPr>
            </w:pPr>
            <w:r w:rsidRPr="000A4E7E">
              <w:rPr>
                <w:rFonts w:ascii="仿宋" w:eastAsia="仿宋" w:hAnsi="仿宋"/>
                <w:color w:val="000000"/>
                <w:sz w:val="24"/>
              </w:rPr>
              <w:t>成员</w:t>
            </w:r>
            <w:r w:rsidRPr="000A4E7E">
              <w:rPr>
                <w:rFonts w:ascii="仿宋" w:eastAsia="仿宋" w:hAnsi="仿宋" w:hint="eastAsia"/>
                <w:color w:val="000000"/>
                <w:sz w:val="24"/>
              </w:rPr>
              <w:t>（</w:t>
            </w:r>
            <w:r w:rsidRPr="000A4E7E">
              <w:rPr>
                <w:rFonts w:ascii="仿宋" w:eastAsia="仿宋" w:hAnsi="仿宋"/>
                <w:color w:val="000000"/>
                <w:sz w:val="24"/>
              </w:rPr>
              <w:t>签名</w:t>
            </w:r>
            <w:r w:rsidRPr="000A4E7E">
              <w:rPr>
                <w:rFonts w:ascii="仿宋" w:eastAsia="仿宋" w:hAnsi="仿宋" w:hint="eastAsia"/>
                <w:color w:val="000000"/>
                <w:sz w:val="24"/>
              </w:rPr>
              <w:t>）</w:t>
            </w:r>
          </w:p>
        </w:tc>
        <w:tc>
          <w:tcPr>
            <w:tcW w:w="6918" w:type="dxa"/>
            <w:gridSpan w:val="15"/>
            <w:vMerge/>
          </w:tcPr>
          <w:p w:rsidR="00520168" w:rsidRPr="000A4E7E" w:rsidRDefault="00520168" w:rsidP="009E1B8F">
            <w:pPr>
              <w:jc w:val="center"/>
              <w:rPr>
                <w:rFonts w:ascii="仿宋" w:eastAsia="仿宋" w:hAnsi="仿宋"/>
                <w:color w:val="000000"/>
                <w:szCs w:val="21"/>
              </w:rPr>
            </w:pPr>
          </w:p>
        </w:tc>
      </w:tr>
      <w:tr w:rsidR="00520168" w:rsidRPr="000A4E7E" w:rsidTr="009E1B8F">
        <w:trPr>
          <w:trHeight w:val="836"/>
          <w:jc w:val="center"/>
        </w:trPr>
        <w:tc>
          <w:tcPr>
            <w:tcW w:w="761" w:type="dxa"/>
            <w:vMerge/>
            <w:vAlign w:val="center"/>
          </w:tcPr>
          <w:p w:rsidR="00520168" w:rsidRPr="000A4E7E" w:rsidRDefault="00520168" w:rsidP="009E1B8F">
            <w:pPr>
              <w:jc w:val="center"/>
              <w:rPr>
                <w:rFonts w:ascii="仿宋" w:eastAsia="仿宋" w:hAnsi="仿宋"/>
                <w:color w:val="000000"/>
                <w:sz w:val="24"/>
              </w:rPr>
            </w:pPr>
          </w:p>
        </w:tc>
        <w:tc>
          <w:tcPr>
            <w:tcW w:w="2454" w:type="dxa"/>
            <w:gridSpan w:val="2"/>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复试秘书（签名）</w:t>
            </w:r>
          </w:p>
        </w:tc>
        <w:tc>
          <w:tcPr>
            <w:tcW w:w="6918" w:type="dxa"/>
            <w:gridSpan w:val="15"/>
            <w:vMerge/>
          </w:tcPr>
          <w:p w:rsidR="00520168" w:rsidRPr="000A4E7E" w:rsidRDefault="00520168" w:rsidP="009E1B8F">
            <w:pPr>
              <w:jc w:val="center"/>
              <w:rPr>
                <w:rFonts w:ascii="仿宋" w:eastAsia="仿宋" w:hAnsi="仿宋"/>
                <w:color w:val="000000"/>
                <w:szCs w:val="21"/>
              </w:rPr>
            </w:pPr>
          </w:p>
        </w:tc>
      </w:tr>
      <w:tr w:rsidR="00520168" w:rsidRPr="000A4E7E" w:rsidTr="009E1B8F">
        <w:trPr>
          <w:trHeight w:val="777"/>
          <w:jc w:val="center"/>
        </w:trPr>
        <w:tc>
          <w:tcPr>
            <w:tcW w:w="761" w:type="dxa"/>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复试成绩</w:t>
            </w:r>
          </w:p>
        </w:tc>
        <w:tc>
          <w:tcPr>
            <w:tcW w:w="7471" w:type="dxa"/>
            <w:gridSpan w:val="14"/>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专业素质和专业能力</w:t>
            </w:r>
            <w:r w:rsidRPr="000A4E7E">
              <w:rPr>
                <w:rFonts w:ascii="仿宋" w:eastAsia="仿宋" w:hAnsi="仿宋"/>
                <w:color w:val="000000"/>
                <w:sz w:val="24"/>
              </w:rPr>
              <w:t xml:space="preserve">（   ） </w:t>
            </w:r>
            <w:r w:rsidRPr="000A4E7E">
              <w:rPr>
                <w:rFonts w:ascii="仿宋" w:eastAsia="仿宋" w:hAnsi="仿宋" w:hint="eastAsia"/>
                <w:color w:val="000000"/>
                <w:sz w:val="24"/>
              </w:rPr>
              <w:t>素质和创新能力</w:t>
            </w:r>
            <w:r w:rsidRPr="000A4E7E">
              <w:rPr>
                <w:rFonts w:ascii="仿宋" w:eastAsia="仿宋" w:hAnsi="仿宋"/>
                <w:color w:val="000000"/>
                <w:sz w:val="24"/>
              </w:rPr>
              <w:t>（    ）</w:t>
            </w:r>
          </w:p>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外语能力</w:t>
            </w:r>
            <w:r w:rsidRPr="000A4E7E">
              <w:rPr>
                <w:rFonts w:ascii="仿宋" w:eastAsia="仿宋" w:hAnsi="仿宋"/>
                <w:color w:val="000000"/>
                <w:sz w:val="24"/>
              </w:rPr>
              <w:t>（    ）</w:t>
            </w:r>
          </w:p>
        </w:tc>
        <w:tc>
          <w:tcPr>
            <w:tcW w:w="720" w:type="dxa"/>
            <w:gridSpan w:val="2"/>
            <w:vAlign w:val="center"/>
          </w:tcPr>
          <w:p w:rsidR="00520168" w:rsidRPr="000A4E7E" w:rsidRDefault="00520168" w:rsidP="009E1B8F">
            <w:pPr>
              <w:jc w:val="center"/>
              <w:rPr>
                <w:rFonts w:ascii="仿宋" w:eastAsia="仿宋" w:hAnsi="仿宋"/>
                <w:color w:val="000000"/>
                <w:sz w:val="24"/>
              </w:rPr>
            </w:pPr>
            <w:r w:rsidRPr="000A4E7E">
              <w:rPr>
                <w:rFonts w:ascii="仿宋" w:eastAsia="仿宋" w:hAnsi="仿宋" w:hint="eastAsia"/>
                <w:color w:val="000000"/>
                <w:sz w:val="24"/>
              </w:rPr>
              <w:t>复试总分</w:t>
            </w:r>
          </w:p>
        </w:tc>
        <w:tc>
          <w:tcPr>
            <w:tcW w:w="1181" w:type="dxa"/>
            <w:vAlign w:val="center"/>
          </w:tcPr>
          <w:p w:rsidR="00520168" w:rsidRPr="000A4E7E" w:rsidRDefault="00520168" w:rsidP="009E1B8F">
            <w:pPr>
              <w:ind w:left="45"/>
              <w:jc w:val="center"/>
              <w:rPr>
                <w:rFonts w:ascii="仿宋" w:eastAsia="仿宋" w:hAnsi="仿宋"/>
                <w:color w:val="000000"/>
                <w:sz w:val="24"/>
              </w:rPr>
            </w:pPr>
          </w:p>
          <w:p w:rsidR="00520168" w:rsidRPr="000A4E7E" w:rsidRDefault="00520168" w:rsidP="009E1B8F">
            <w:pPr>
              <w:jc w:val="center"/>
              <w:rPr>
                <w:rFonts w:ascii="仿宋" w:eastAsia="仿宋" w:hAnsi="仿宋"/>
                <w:color w:val="000000"/>
                <w:sz w:val="24"/>
              </w:rPr>
            </w:pPr>
          </w:p>
        </w:tc>
      </w:tr>
      <w:tr w:rsidR="00520168" w:rsidRPr="000A4E7E" w:rsidTr="009E1B8F">
        <w:trPr>
          <w:trHeight w:val="600"/>
          <w:jc w:val="center"/>
        </w:trPr>
        <w:tc>
          <w:tcPr>
            <w:tcW w:w="761" w:type="dxa"/>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同等学历加试</w:t>
            </w:r>
          </w:p>
        </w:tc>
        <w:tc>
          <w:tcPr>
            <w:tcW w:w="9372" w:type="dxa"/>
            <w:gridSpan w:val="17"/>
            <w:vAlign w:val="center"/>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                     》成绩（     ）、《                  》（    ）</w:t>
            </w:r>
          </w:p>
        </w:tc>
      </w:tr>
      <w:tr w:rsidR="00520168" w:rsidRPr="000A4E7E" w:rsidTr="009E1B8F">
        <w:trPr>
          <w:trHeight w:val="1061"/>
          <w:jc w:val="center"/>
        </w:trPr>
        <w:tc>
          <w:tcPr>
            <w:tcW w:w="761" w:type="dxa"/>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总成绩</w:t>
            </w:r>
          </w:p>
        </w:tc>
        <w:tc>
          <w:tcPr>
            <w:tcW w:w="9372" w:type="dxa"/>
            <w:gridSpan w:val="17"/>
          </w:tcPr>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总成绩=（          ）        注：总成绩=初试总分/5</w:t>
            </w:r>
            <w:r w:rsidRPr="000A4E7E">
              <w:rPr>
                <w:rFonts w:ascii="仿宋" w:eastAsia="仿宋" w:hAnsi="仿宋" w:hint="eastAsia"/>
              </w:rPr>
              <w:t>×</w:t>
            </w:r>
            <w:r w:rsidRPr="000A4E7E">
              <w:rPr>
                <w:rFonts w:ascii="仿宋" w:eastAsia="仿宋" w:hAnsi="仿宋" w:hint="eastAsia"/>
                <w:color w:val="000000"/>
                <w:sz w:val="24"/>
              </w:rPr>
              <w:t>70%+复试总分</w:t>
            </w:r>
            <w:r w:rsidRPr="000A4E7E">
              <w:rPr>
                <w:rFonts w:ascii="仿宋" w:eastAsia="仿宋" w:hAnsi="仿宋" w:hint="eastAsia"/>
              </w:rPr>
              <w:t>×</w:t>
            </w:r>
            <w:r w:rsidRPr="000A4E7E">
              <w:rPr>
                <w:rFonts w:ascii="仿宋" w:eastAsia="仿宋" w:hAnsi="仿宋" w:hint="eastAsia"/>
                <w:color w:val="000000"/>
                <w:sz w:val="24"/>
              </w:rPr>
              <w:t xml:space="preserve">30%  </w:t>
            </w:r>
          </w:p>
          <w:p w:rsidR="00520168" w:rsidRPr="000A4E7E" w:rsidRDefault="00520168" w:rsidP="009E1B8F">
            <w:pPr>
              <w:rPr>
                <w:rFonts w:ascii="仿宋" w:eastAsia="仿宋" w:hAnsi="仿宋"/>
                <w:color w:val="000000"/>
                <w:sz w:val="24"/>
              </w:rPr>
            </w:pPr>
          </w:p>
          <w:p w:rsidR="00520168" w:rsidRPr="000A4E7E" w:rsidRDefault="00520168" w:rsidP="009E1B8F">
            <w:pPr>
              <w:rPr>
                <w:rFonts w:ascii="仿宋" w:eastAsia="仿宋" w:hAnsi="仿宋"/>
                <w:color w:val="000000"/>
                <w:sz w:val="24"/>
              </w:rPr>
            </w:pPr>
            <w:r w:rsidRPr="000A4E7E">
              <w:rPr>
                <w:rFonts w:ascii="仿宋" w:eastAsia="仿宋" w:hAnsi="仿宋" w:hint="eastAsia"/>
                <w:color w:val="000000"/>
                <w:sz w:val="24"/>
              </w:rPr>
              <w:t>统分员（签名）：                复核员（</w:t>
            </w:r>
            <w:r w:rsidRPr="000A4E7E">
              <w:rPr>
                <w:rFonts w:ascii="仿宋" w:eastAsia="仿宋" w:hAnsi="仿宋"/>
                <w:color w:val="000000"/>
                <w:sz w:val="24"/>
              </w:rPr>
              <w:t>签名</w:t>
            </w:r>
            <w:r w:rsidRPr="000A4E7E">
              <w:rPr>
                <w:rFonts w:ascii="仿宋" w:eastAsia="仿宋" w:hAnsi="仿宋" w:hint="eastAsia"/>
                <w:color w:val="000000"/>
                <w:sz w:val="24"/>
              </w:rPr>
              <w:t>）：                年    月     日</w:t>
            </w:r>
          </w:p>
        </w:tc>
      </w:tr>
      <w:tr w:rsidR="00520168" w:rsidRPr="000A4E7E" w:rsidTr="009E1B8F">
        <w:trPr>
          <w:trHeight w:val="1692"/>
          <w:jc w:val="center"/>
        </w:trPr>
        <w:tc>
          <w:tcPr>
            <w:tcW w:w="761" w:type="dxa"/>
          </w:tcPr>
          <w:p w:rsidR="00520168" w:rsidRPr="000A4E7E" w:rsidRDefault="00520168" w:rsidP="009E1B8F">
            <w:pPr>
              <w:spacing w:after="240"/>
              <w:rPr>
                <w:rFonts w:ascii="仿宋" w:eastAsia="仿宋" w:hAnsi="仿宋"/>
                <w:color w:val="000000"/>
                <w:sz w:val="24"/>
              </w:rPr>
            </w:pPr>
            <w:r w:rsidRPr="000A4E7E">
              <w:rPr>
                <w:rFonts w:ascii="仿宋" w:eastAsia="仿宋" w:hAnsi="仿宋" w:hint="eastAsia"/>
                <w:color w:val="000000"/>
                <w:sz w:val="24"/>
              </w:rPr>
              <w:t>复试</w:t>
            </w:r>
          </w:p>
          <w:p w:rsidR="00520168" w:rsidRPr="000A4E7E" w:rsidRDefault="00520168" w:rsidP="009E1B8F">
            <w:pPr>
              <w:spacing w:after="240"/>
              <w:rPr>
                <w:rFonts w:ascii="仿宋" w:eastAsia="仿宋" w:hAnsi="仿宋"/>
                <w:color w:val="000000"/>
                <w:sz w:val="24"/>
              </w:rPr>
            </w:pPr>
            <w:r w:rsidRPr="000A4E7E">
              <w:rPr>
                <w:rFonts w:ascii="仿宋" w:eastAsia="仿宋" w:hAnsi="仿宋" w:hint="eastAsia"/>
                <w:color w:val="000000"/>
                <w:sz w:val="24"/>
              </w:rPr>
              <w:t>小组</w:t>
            </w:r>
          </w:p>
          <w:p w:rsidR="00520168" w:rsidRPr="000A4E7E" w:rsidRDefault="00520168" w:rsidP="009E1B8F">
            <w:pPr>
              <w:spacing w:after="240"/>
              <w:rPr>
                <w:rFonts w:ascii="仿宋" w:eastAsia="仿宋" w:hAnsi="仿宋"/>
                <w:color w:val="000000"/>
                <w:sz w:val="24"/>
              </w:rPr>
            </w:pPr>
            <w:r w:rsidRPr="000A4E7E">
              <w:rPr>
                <w:rFonts w:ascii="仿宋" w:eastAsia="仿宋" w:hAnsi="仿宋" w:hint="eastAsia"/>
                <w:color w:val="000000"/>
                <w:sz w:val="24"/>
              </w:rPr>
              <w:t>意见</w:t>
            </w:r>
          </w:p>
        </w:tc>
        <w:tc>
          <w:tcPr>
            <w:tcW w:w="9372" w:type="dxa"/>
            <w:gridSpan w:val="17"/>
          </w:tcPr>
          <w:p w:rsidR="00520168" w:rsidRPr="000A4E7E" w:rsidRDefault="00520168" w:rsidP="009E1B8F">
            <w:pPr>
              <w:widowControl/>
              <w:jc w:val="left"/>
              <w:rPr>
                <w:rFonts w:ascii="仿宋" w:eastAsia="仿宋" w:hAnsi="仿宋"/>
                <w:color w:val="000000"/>
                <w:sz w:val="24"/>
              </w:rPr>
            </w:pPr>
          </w:p>
          <w:p w:rsidR="00520168" w:rsidRPr="000A4E7E" w:rsidRDefault="00520168" w:rsidP="009E1B8F">
            <w:pPr>
              <w:spacing w:after="240"/>
              <w:rPr>
                <w:rFonts w:ascii="仿宋" w:eastAsia="仿宋" w:hAnsi="仿宋"/>
                <w:color w:val="000000"/>
                <w:sz w:val="24"/>
              </w:rPr>
            </w:pPr>
          </w:p>
          <w:p w:rsidR="00520168" w:rsidRPr="000A4E7E" w:rsidRDefault="00520168" w:rsidP="009E1B8F">
            <w:pPr>
              <w:spacing w:after="240"/>
              <w:ind w:firstLineChars="2000" w:firstLine="4800"/>
              <w:rPr>
                <w:rFonts w:ascii="仿宋" w:eastAsia="仿宋" w:hAnsi="仿宋"/>
                <w:color w:val="000000"/>
                <w:sz w:val="24"/>
              </w:rPr>
            </w:pPr>
            <w:r w:rsidRPr="000A4E7E">
              <w:rPr>
                <w:rFonts w:ascii="仿宋" w:eastAsia="仿宋" w:hAnsi="仿宋" w:hint="eastAsia"/>
                <w:color w:val="000000"/>
                <w:sz w:val="24"/>
              </w:rPr>
              <w:t xml:space="preserve">    复试组长（签名）：</w:t>
            </w:r>
          </w:p>
          <w:p w:rsidR="00520168" w:rsidRPr="000A4E7E" w:rsidRDefault="00520168" w:rsidP="009E1B8F">
            <w:pPr>
              <w:spacing w:after="240"/>
              <w:rPr>
                <w:rFonts w:ascii="仿宋" w:eastAsia="仿宋" w:hAnsi="仿宋"/>
                <w:color w:val="000000"/>
                <w:sz w:val="24"/>
              </w:rPr>
            </w:pPr>
            <w:r w:rsidRPr="000A4E7E">
              <w:rPr>
                <w:rFonts w:ascii="仿宋" w:eastAsia="仿宋" w:hAnsi="仿宋" w:hint="eastAsia"/>
                <w:color w:val="000000"/>
                <w:sz w:val="24"/>
              </w:rPr>
              <w:t xml:space="preserve">                                             年    月    日 </w:t>
            </w:r>
          </w:p>
        </w:tc>
      </w:tr>
      <w:tr w:rsidR="00520168" w:rsidRPr="000A4E7E" w:rsidTr="009E1B8F">
        <w:trPr>
          <w:trHeight w:val="1408"/>
          <w:jc w:val="center"/>
        </w:trPr>
        <w:tc>
          <w:tcPr>
            <w:tcW w:w="761" w:type="dxa"/>
          </w:tcPr>
          <w:p w:rsidR="00520168" w:rsidRPr="000A4E7E" w:rsidRDefault="00520168" w:rsidP="009E1B8F">
            <w:pPr>
              <w:rPr>
                <w:rFonts w:ascii="仿宋" w:eastAsia="仿宋" w:hAnsi="仿宋"/>
                <w:color w:val="000000"/>
                <w:sz w:val="24"/>
              </w:rPr>
            </w:pPr>
          </w:p>
          <w:p w:rsidR="00520168" w:rsidRPr="000A4E7E" w:rsidRDefault="00520168" w:rsidP="009E1B8F">
            <w:pPr>
              <w:spacing w:after="240"/>
              <w:rPr>
                <w:rFonts w:ascii="仿宋" w:eastAsia="仿宋" w:hAnsi="仿宋"/>
                <w:color w:val="000000"/>
                <w:sz w:val="24"/>
              </w:rPr>
            </w:pPr>
            <w:r w:rsidRPr="000A4E7E">
              <w:rPr>
                <w:rFonts w:ascii="仿宋" w:eastAsia="仿宋" w:hAnsi="仿宋"/>
                <w:color w:val="000000"/>
                <w:sz w:val="24"/>
              </w:rPr>
              <w:t>学校</w:t>
            </w:r>
          </w:p>
          <w:p w:rsidR="00520168" w:rsidRPr="000A4E7E" w:rsidRDefault="00520168" w:rsidP="009E1B8F">
            <w:pPr>
              <w:spacing w:after="240"/>
              <w:rPr>
                <w:rFonts w:ascii="仿宋" w:eastAsia="仿宋" w:hAnsi="仿宋"/>
                <w:color w:val="000000"/>
                <w:sz w:val="24"/>
              </w:rPr>
            </w:pPr>
            <w:r w:rsidRPr="000A4E7E">
              <w:rPr>
                <w:rFonts w:ascii="仿宋" w:eastAsia="仿宋" w:hAnsi="仿宋" w:hint="eastAsia"/>
                <w:color w:val="000000"/>
                <w:sz w:val="24"/>
              </w:rPr>
              <w:t>审核</w:t>
            </w:r>
          </w:p>
          <w:p w:rsidR="00520168" w:rsidRPr="000A4E7E" w:rsidRDefault="00520168" w:rsidP="009E1B8F">
            <w:pPr>
              <w:spacing w:after="240"/>
              <w:rPr>
                <w:rFonts w:ascii="仿宋" w:eastAsia="仿宋" w:hAnsi="仿宋"/>
                <w:color w:val="000000"/>
                <w:sz w:val="24"/>
              </w:rPr>
            </w:pPr>
            <w:r w:rsidRPr="000A4E7E">
              <w:rPr>
                <w:rFonts w:ascii="仿宋" w:eastAsia="仿宋" w:hAnsi="仿宋"/>
                <w:color w:val="000000"/>
                <w:sz w:val="24"/>
              </w:rPr>
              <w:t>意见</w:t>
            </w:r>
          </w:p>
        </w:tc>
        <w:tc>
          <w:tcPr>
            <w:tcW w:w="9372" w:type="dxa"/>
            <w:gridSpan w:val="17"/>
          </w:tcPr>
          <w:p w:rsidR="00520168" w:rsidRPr="000A4E7E" w:rsidRDefault="00520168" w:rsidP="009E1B8F">
            <w:pPr>
              <w:ind w:left="3465"/>
              <w:rPr>
                <w:rFonts w:ascii="仿宋" w:eastAsia="仿宋" w:hAnsi="仿宋"/>
                <w:color w:val="000000"/>
                <w:sz w:val="24"/>
              </w:rPr>
            </w:pPr>
          </w:p>
          <w:p w:rsidR="00520168" w:rsidRPr="000A4E7E" w:rsidRDefault="00520168" w:rsidP="009E1B8F">
            <w:pPr>
              <w:widowControl/>
              <w:jc w:val="left"/>
              <w:rPr>
                <w:rFonts w:ascii="仿宋" w:eastAsia="仿宋" w:hAnsi="仿宋"/>
                <w:color w:val="000000"/>
                <w:sz w:val="24"/>
              </w:rPr>
            </w:pPr>
          </w:p>
          <w:p w:rsidR="00520168" w:rsidRPr="000A4E7E" w:rsidRDefault="00520168" w:rsidP="009E1B8F">
            <w:pPr>
              <w:widowControl/>
              <w:jc w:val="left"/>
              <w:rPr>
                <w:rFonts w:ascii="仿宋" w:eastAsia="仿宋" w:hAnsi="仿宋"/>
                <w:color w:val="000000"/>
                <w:sz w:val="24"/>
              </w:rPr>
            </w:pPr>
          </w:p>
          <w:p w:rsidR="00520168" w:rsidRPr="000A4E7E" w:rsidRDefault="00520168" w:rsidP="009E1B8F">
            <w:pPr>
              <w:spacing w:after="240"/>
              <w:ind w:leftChars="1943" w:left="4080" w:firstLineChars="250" w:firstLine="600"/>
              <w:rPr>
                <w:rFonts w:ascii="仿宋" w:eastAsia="仿宋" w:hAnsi="仿宋"/>
                <w:color w:val="000000"/>
                <w:sz w:val="24"/>
              </w:rPr>
            </w:pPr>
            <w:r w:rsidRPr="000A4E7E">
              <w:rPr>
                <w:rFonts w:ascii="仿宋" w:eastAsia="仿宋" w:hAnsi="仿宋"/>
                <w:color w:val="000000"/>
                <w:sz w:val="24"/>
              </w:rPr>
              <w:t xml:space="preserve">   </w:t>
            </w:r>
          </w:p>
          <w:p w:rsidR="00520168" w:rsidRPr="000A4E7E" w:rsidRDefault="00520168" w:rsidP="009E1B8F">
            <w:pPr>
              <w:spacing w:after="240"/>
              <w:ind w:leftChars="1943" w:left="4080" w:firstLineChars="250" w:firstLine="600"/>
              <w:rPr>
                <w:rFonts w:ascii="仿宋" w:eastAsia="仿宋" w:hAnsi="仿宋"/>
                <w:color w:val="000000"/>
                <w:sz w:val="24"/>
              </w:rPr>
            </w:pPr>
            <w:r w:rsidRPr="000A4E7E">
              <w:rPr>
                <w:rFonts w:ascii="仿宋" w:eastAsia="仿宋" w:hAnsi="仿宋"/>
                <w:color w:val="000000"/>
                <w:sz w:val="24"/>
              </w:rPr>
              <w:t>年    月    日</w:t>
            </w:r>
          </w:p>
        </w:tc>
      </w:tr>
    </w:tbl>
    <w:p w:rsidR="00520168" w:rsidRPr="000A4E7E" w:rsidRDefault="00520168" w:rsidP="00520168">
      <w:pPr>
        <w:rPr>
          <w:rFonts w:ascii="仿宋" w:eastAsia="仿宋" w:hAnsi="仿宋"/>
          <w:sz w:val="32"/>
          <w:szCs w:val="32"/>
        </w:rPr>
        <w:sectPr w:rsidR="00520168" w:rsidRPr="000A4E7E">
          <w:pgSz w:w="11906" w:h="16838"/>
          <w:pgMar w:top="1440" w:right="1080" w:bottom="1440" w:left="1080" w:header="851" w:footer="1418" w:gutter="0"/>
          <w:cols w:space="720"/>
          <w:docGrid w:type="lines" w:linePitch="312"/>
        </w:sectPr>
      </w:pPr>
    </w:p>
    <w:p w:rsidR="00520168" w:rsidRPr="000A4E7E" w:rsidRDefault="00520168" w:rsidP="00520168">
      <w:pPr>
        <w:rPr>
          <w:rFonts w:ascii="仿宋" w:eastAsia="仿宋" w:hAnsi="仿宋"/>
          <w:sz w:val="32"/>
          <w:szCs w:val="32"/>
        </w:rPr>
      </w:pPr>
      <w:r w:rsidRPr="000A4E7E">
        <w:rPr>
          <w:rFonts w:ascii="仿宋" w:eastAsia="仿宋" w:hAnsi="仿宋" w:hint="eastAsia"/>
          <w:sz w:val="28"/>
          <w:szCs w:val="28"/>
        </w:rPr>
        <w:lastRenderedPageBreak/>
        <w:t>附件5</w:t>
      </w:r>
      <w:r w:rsidRPr="000A4E7E">
        <w:rPr>
          <w:rFonts w:ascii="仿宋" w:eastAsia="仿宋" w:hAnsi="仿宋" w:hint="eastAsia"/>
          <w:sz w:val="32"/>
          <w:szCs w:val="32"/>
        </w:rPr>
        <w:t>：</w:t>
      </w:r>
    </w:p>
    <w:p w:rsidR="00520168" w:rsidRPr="000A4E7E" w:rsidRDefault="00520168" w:rsidP="00520168">
      <w:pPr>
        <w:jc w:val="center"/>
        <w:rPr>
          <w:rFonts w:ascii="仿宋" w:eastAsia="仿宋" w:hAnsi="仿宋"/>
          <w:b/>
          <w:bCs/>
          <w:sz w:val="32"/>
          <w:szCs w:val="32"/>
        </w:rPr>
      </w:pPr>
      <w:r w:rsidRPr="000A4E7E">
        <w:rPr>
          <w:rFonts w:ascii="仿宋" w:eastAsia="仿宋" w:hAnsi="仿宋" w:hint="eastAsia"/>
          <w:b/>
          <w:bCs/>
          <w:sz w:val="32"/>
          <w:szCs w:val="32"/>
        </w:rPr>
        <w:t>合肥</w:t>
      </w:r>
      <w:r w:rsidRPr="000A4E7E">
        <w:rPr>
          <w:rFonts w:ascii="仿宋" w:eastAsia="仿宋" w:hAnsi="仿宋"/>
          <w:b/>
          <w:bCs/>
          <w:sz w:val="32"/>
          <w:szCs w:val="32"/>
        </w:rPr>
        <w:t>学院20</w:t>
      </w:r>
      <w:r w:rsidRPr="000A4E7E">
        <w:rPr>
          <w:rFonts w:ascii="仿宋" w:eastAsia="仿宋" w:hAnsi="仿宋" w:hint="eastAsia"/>
          <w:b/>
          <w:bCs/>
          <w:sz w:val="32"/>
          <w:szCs w:val="32"/>
        </w:rPr>
        <w:t>2</w:t>
      </w:r>
      <w:r>
        <w:rPr>
          <w:rFonts w:ascii="仿宋" w:eastAsia="仿宋" w:hAnsi="仿宋" w:hint="eastAsia"/>
          <w:b/>
          <w:bCs/>
          <w:sz w:val="32"/>
          <w:szCs w:val="32"/>
        </w:rPr>
        <w:t>1</w:t>
      </w:r>
      <w:r w:rsidRPr="000A4E7E">
        <w:rPr>
          <w:rFonts w:ascii="仿宋" w:eastAsia="仿宋" w:hAnsi="仿宋"/>
          <w:b/>
          <w:bCs/>
          <w:sz w:val="32"/>
          <w:szCs w:val="32"/>
        </w:rPr>
        <w:t>年</w:t>
      </w:r>
      <w:r w:rsidRPr="000A4E7E">
        <w:rPr>
          <w:rFonts w:ascii="仿宋" w:eastAsia="仿宋" w:hAnsi="仿宋" w:hint="eastAsia"/>
          <w:b/>
          <w:bCs/>
          <w:sz w:val="32"/>
          <w:szCs w:val="32"/>
        </w:rPr>
        <w:t>硕士</w:t>
      </w:r>
      <w:r w:rsidRPr="000A4E7E">
        <w:rPr>
          <w:rFonts w:ascii="仿宋" w:eastAsia="仿宋" w:hAnsi="仿宋"/>
          <w:b/>
          <w:bCs/>
          <w:sz w:val="32"/>
          <w:szCs w:val="32"/>
        </w:rPr>
        <w:t>研究生复试</w:t>
      </w:r>
      <w:r w:rsidRPr="000A4E7E">
        <w:rPr>
          <w:rFonts w:ascii="仿宋" w:eastAsia="仿宋" w:hAnsi="仿宋" w:hint="eastAsia"/>
          <w:b/>
          <w:bCs/>
          <w:sz w:val="32"/>
          <w:szCs w:val="32"/>
        </w:rPr>
        <w:t>个人学业情况表</w:t>
      </w:r>
    </w:p>
    <w:tbl>
      <w:tblPr>
        <w:tblW w:w="9233"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25"/>
        <w:gridCol w:w="899"/>
        <w:gridCol w:w="528"/>
        <w:gridCol w:w="553"/>
        <w:gridCol w:w="873"/>
        <w:gridCol w:w="712"/>
        <w:gridCol w:w="626"/>
        <w:gridCol w:w="1959"/>
        <w:gridCol w:w="555"/>
        <w:gridCol w:w="1903"/>
      </w:tblGrid>
      <w:tr w:rsidR="00520168" w:rsidRPr="000A4E7E" w:rsidTr="009E1B8F">
        <w:trPr>
          <w:tblCellSpacing w:w="0" w:type="dxa"/>
          <w:jc w:val="center"/>
        </w:trPr>
        <w:tc>
          <w:tcPr>
            <w:tcW w:w="625"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姓名</w:t>
            </w:r>
          </w:p>
        </w:tc>
        <w:tc>
          <w:tcPr>
            <w:tcW w:w="899" w:type="dxa"/>
            <w:vAlign w:val="center"/>
          </w:tcPr>
          <w:p w:rsidR="00520168" w:rsidRPr="000A4E7E" w:rsidRDefault="00520168" w:rsidP="009E1B8F">
            <w:pPr>
              <w:spacing w:before="100" w:beforeAutospacing="1" w:after="100" w:afterAutospacing="1"/>
              <w:jc w:val="center"/>
              <w:rPr>
                <w:rFonts w:ascii="仿宋" w:eastAsia="仿宋" w:hAnsi="仿宋"/>
                <w:szCs w:val="21"/>
              </w:rPr>
            </w:pPr>
          </w:p>
        </w:tc>
        <w:tc>
          <w:tcPr>
            <w:tcW w:w="528"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性别</w:t>
            </w:r>
          </w:p>
        </w:tc>
        <w:tc>
          <w:tcPr>
            <w:tcW w:w="553" w:type="dxa"/>
            <w:vAlign w:val="center"/>
          </w:tcPr>
          <w:p w:rsidR="00520168" w:rsidRPr="000A4E7E" w:rsidRDefault="00520168" w:rsidP="009E1B8F">
            <w:pPr>
              <w:spacing w:before="100" w:beforeAutospacing="1" w:after="100" w:afterAutospacing="1"/>
              <w:jc w:val="center"/>
              <w:rPr>
                <w:rFonts w:ascii="仿宋" w:eastAsia="仿宋" w:hAnsi="仿宋"/>
                <w:szCs w:val="21"/>
              </w:rPr>
            </w:pPr>
          </w:p>
        </w:tc>
        <w:tc>
          <w:tcPr>
            <w:tcW w:w="873"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民族</w:t>
            </w:r>
          </w:p>
        </w:tc>
        <w:tc>
          <w:tcPr>
            <w:tcW w:w="712" w:type="dxa"/>
            <w:vAlign w:val="center"/>
          </w:tcPr>
          <w:p w:rsidR="00520168" w:rsidRPr="000A4E7E" w:rsidRDefault="00520168" w:rsidP="009E1B8F">
            <w:pPr>
              <w:spacing w:before="100" w:beforeAutospacing="1" w:after="100" w:afterAutospacing="1"/>
              <w:jc w:val="center"/>
              <w:rPr>
                <w:rFonts w:ascii="仿宋" w:eastAsia="仿宋" w:hAnsi="仿宋"/>
                <w:szCs w:val="21"/>
              </w:rPr>
            </w:pPr>
          </w:p>
        </w:tc>
        <w:tc>
          <w:tcPr>
            <w:tcW w:w="626"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政治面貌</w:t>
            </w:r>
          </w:p>
        </w:tc>
        <w:tc>
          <w:tcPr>
            <w:tcW w:w="1959" w:type="dxa"/>
            <w:vAlign w:val="center"/>
          </w:tcPr>
          <w:p w:rsidR="00520168" w:rsidRPr="000A4E7E" w:rsidRDefault="00520168" w:rsidP="009E1B8F">
            <w:pPr>
              <w:spacing w:before="100" w:beforeAutospacing="1" w:after="100" w:afterAutospacing="1"/>
              <w:jc w:val="center"/>
              <w:rPr>
                <w:rFonts w:ascii="仿宋" w:eastAsia="仿宋" w:hAnsi="仿宋"/>
                <w:szCs w:val="21"/>
              </w:rPr>
            </w:pPr>
          </w:p>
        </w:tc>
        <w:tc>
          <w:tcPr>
            <w:tcW w:w="555"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出生年月</w:t>
            </w:r>
          </w:p>
        </w:tc>
        <w:tc>
          <w:tcPr>
            <w:tcW w:w="1903"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Calibri" w:eastAsia="仿宋" w:hAnsi="Calibri" w:cs="Calibri"/>
                <w:szCs w:val="21"/>
              </w:rPr>
              <w:t> </w:t>
            </w:r>
          </w:p>
          <w:p w:rsidR="00520168" w:rsidRPr="000A4E7E" w:rsidRDefault="00520168" w:rsidP="009E1B8F">
            <w:pPr>
              <w:spacing w:before="100" w:beforeAutospacing="1" w:after="100" w:afterAutospacing="1"/>
              <w:jc w:val="center"/>
              <w:rPr>
                <w:rFonts w:ascii="仿宋" w:eastAsia="仿宋" w:hAnsi="仿宋"/>
                <w:szCs w:val="21"/>
              </w:rPr>
            </w:pPr>
          </w:p>
        </w:tc>
      </w:tr>
      <w:tr w:rsidR="00520168" w:rsidRPr="000A4E7E" w:rsidTr="009E1B8F">
        <w:trPr>
          <w:tblCellSpacing w:w="0" w:type="dxa"/>
          <w:jc w:val="center"/>
        </w:trPr>
        <w:tc>
          <w:tcPr>
            <w:tcW w:w="625"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报考学校</w:t>
            </w:r>
          </w:p>
        </w:tc>
        <w:tc>
          <w:tcPr>
            <w:tcW w:w="1980" w:type="dxa"/>
            <w:gridSpan w:val="3"/>
            <w:vAlign w:val="center"/>
          </w:tcPr>
          <w:p w:rsidR="00520168" w:rsidRPr="000A4E7E" w:rsidRDefault="00520168" w:rsidP="009E1B8F">
            <w:pPr>
              <w:spacing w:before="100" w:beforeAutospacing="1" w:after="100" w:afterAutospacing="1"/>
              <w:jc w:val="center"/>
              <w:rPr>
                <w:rFonts w:ascii="仿宋" w:eastAsia="仿宋" w:hAnsi="仿宋"/>
                <w:szCs w:val="21"/>
              </w:rPr>
            </w:pPr>
          </w:p>
        </w:tc>
        <w:tc>
          <w:tcPr>
            <w:tcW w:w="873" w:type="dxa"/>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联系电话</w:t>
            </w:r>
          </w:p>
        </w:tc>
        <w:tc>
          <w:tcPr>
            <w:tcW w:w="5755" w:type="dxa"/>
            <w:gridSpan w:val="5"/>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Calibri" w:eastAsia="仿宋" w:hAnsi="Calibri" w:cs="Calibri"/>
                <w:szCs w:val="21"/>
              </w:rPr>
              <w:t> </w:t>
            </w:r>
          </w:p>
        </w:tc>
      </w:tr>
      <w:tr w:rsidR="00520168" w:rsidRPr="000A4E7E" w:rsidTr="009E1B8F">
        <w:trPr>
          <w:tblCellSpacing w:w="0" w:type="dxa"/>
          <w:jc w:val="center"/>
        </w:trPr>
        <w:tc>
          <w:tcPr>
            <w:tcW w:w="1524" w:type="dxa"/>
            <w:gridSpan w:val="2"/>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毕业院校或工作单位</w:t>
            </w:r>
          </w:p>
        </w:tc>
        <w:tc>
          <w:tcPr>
            <w:tcW w:w="7709" w:type="dxa"/>
            <w:gridSpan w:val="8"/>
            <w:vAlign w:val="center"/>
          </w:tcPr>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rPr>
                <w:rFonts w:ascii="仿宋" w:eastAsia="仿宋" w:hAnsi="仿宋"/>
                <w:szCs w:val="21"/>
              </w:rPr>
            </w:pPr>
            <w:r w:rsidRPr="000A4E7E">
              <w:rPr>
                <w:rFonts w:ascii="Calibri" w:eastAsia="仿宋" w:hAnsi="Calibri" w:cs="Calibri"/>
                <w:szCs w:val="21"/>
              </w:rPr>
              <w:t> </w:t>
            </w:r>
          </w:p>
        </w:tc>
      </w:tr>
      <w:tr w:rsidR="00520168" w:rsidRPr="000A4E7E" w:rsidTr="009E1B8F">
        <w:trPr>
          <w:trHeight w:val="4041"/>
          <w:tblCellSpacing w:w="0" w:type="dxa"/>
          <w:jc w:val="center"/>
        </w:trPr>
        <w:tc>
          <w:tcPr>
            <w:tcW w:w="1524" w:type="dxa"/>
            <w:gridSpan w:val="2"/>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hint="eastAsia"/>
                <w:szCs w:val="21"/>
              </w:rPr>
              <w:t xml:space="preserve"> 本科期间获奖情况（附复印件）</w:t>
            </w:r>
          </w:p>
        </w:tc>
        <w:tc>
          <w:tcPr>
            <w:tcW w:w="7709" w:type="dxa"/>
            <w:gridSpan w:val="8"/>
          </w:tcPr>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r w:rsidRPr="000A4E7E">
              <w:rPr>
                <w:rFonts w:ascii="Calibri" w:eastAsia="仿宋" w:hAnsi="Calibri" w:cs="Calibri"/>
                <w:szCs w:val="21"/>
              </w:rPr>
              <w:t> </w:t>
            </w:r>
          </w:p>
        </w:tc>
      </w:tr>
      <w:tr w:rsidR="00520168" w:rsidRPr="000A4E7E" w:rsidTr="009E1B8F">
        <w:trPr>
          <w:trHeight w:val="4069"/>
          <w:tblCellSpacing w:w="0" w:type="dxa"/>
          <w:jc w:val="center"/>
        </w:trPr>
        <w:tc>
          <w:tcPr>
            <w:tcW w:w="1524" w:type="dxa"/>
            <w:gridSpan w:val="2"/>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hint="eastAsia"/>
                <w:szCs w:val="21"/>
              </w:rPr>
              <w:t>本科在校期间科研情况（含发表论文情况、获得专利及本科</w:t>
            </w:r>
            <w:r w:rsidRPr="000A4E7E">
              <w:rPr>
                <w:rFonts w:ascii="仿宋" w:eastAsia="仿宋" w:hAnsi="仿宋"/>
                <w:szCs w:val="21"/>
              </w:rPr>
              <w:t>毕业论文</w:t>
            </w:r>
            <w:r w:rsidRPr="000A4E7E">
              <w:rPr>
                <w:rFonts w:ascii="仿宋" w:eastAsia="仿宋" w:hAnsi="仿宋" w:hint="eastAsia"/>
                <w:szCs w:val="21"/>
              </w:rPr>
              <w:t>情况）</w:t>
            </w:r>
          </w:p>
        </w:tc>
        <w:tc>
          <w:tcPr>
            <w:tcW w:w="7709" w:type="dxa"/>
            <w:gridSpan w:val="8"/>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Calibri" w:eastAsia="仿宋" w:hAnsi="Calibri" w:cs="Calibri"/>
                <w:szCs w:val="21"/>
              </w:rPr>
              <w:t> </w:t>
            </w: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tc>
      </w:tr>
      <w:tr w:rsidR="00520168" w:rsidRPr="000A4E7E" w:rsidTr="009E1B8F">
        <w:trPr>
          <w:trHeight w:val="6369"/>
          <w:tblCellSpacing w:w="0" w:type="dxa"/>
          <w:jc w:val="center"/>
        </w:trPr>
        <w:tc>
          <w:tcPr>
            <w:tcW w:w="1524" w:type="dxa"/>
            <w:gridSpan w:val="2"/>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hint="eastAsia"/>
                <w:szCs w:val="21"/>
              </w:rPr>
              <w:lastRenderedPageBreak/>
              <w:t>未来专业学习规划</w:t>
            </w:r>
          </w:p>
        </w:tc>
        <w:tc>
          <w:tcPr>
            <w:tcW w:w="7709" w:type="dxa"/>
            <w:gridSpan w:val="8"/>
          </w:tcPr>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p w:rsidR="00520168" w:rsidRPr="000A4E7E" w:rsidRDefault="00520168" w:rsidP="009E1B8F">
            <w:pPr>
              <w:spacing w:before="100" w:beforeAutospacing="1" w:after="100" w:afterAutospacing="1"/>
              <w:jc w:val="center"/>
              <w:rPr>
                <w:rFonts w:ascii="仿宋" w:eastAsia="仿宋" w:hAnsi="仿宋"/>
                <w:szCs w:val="21"/>
              </w:rPr>
            </w:pPr>
          </w:p>
        </w:tc>
      </w:tr>
      <w:tr w:rsidR="00520168" w:rsidRPr="000A4E7E" w:rsidTr="009E1B8F">
        <w:trPr>
          <w:trHeight w:val="4084"/>
          <w:tblCellSpacing w:w="0" w:type="dxa"/>
          <w:jc w:val="center"/>
        </w:trPr>
        <w:tc>
          <w:tcPr>
            <w:tcW w:w="1524" w:type="dxa"/>
            <w:gridSpan w:val="2"/>
            <w:vAlign w:val="center"/>
          </w:tcPr>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所在</w:t>
            </w:r>
            <w:r w:rsidRPr="000A4E7E">
              <w:rPr>
                <w:rFonts w:ascii="仿宋" w:eastAsia="仿宋" w:hAnsi="仿宋" w:hint="eastAsia"/>
                <w:szCs w:val="21"/>
              </w:rPr>
              <w:t>学校专家推荐意见</w:t>
            </w:r>
          </w:p>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hint="eastAsia"/>
                <w:szCs w:val="21"/>
              </w:rPr>
              <w:t>（选填）</w:t>
            </w:r>
          </w:p>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szCs w:val="21"/>
              </w:rPr>
              <w:t>（</w:t>
            </w:r>
            <w:r w:rsidRPr="000A4E7E">
              <w:rPr>
                <w:rFonts w:ascii="仿宋" w:eastAsia="仿宋" w:hAnsi="仿宋" w:hint="eastAsia"/>
                <w:szCs w:val="21"/>
              </w:rPr>
              <w:t>可附推荐信</w:t>
            </w:r>
            <w:r w:rsidRPr="000A4E7E">
              <w:rPr>
                <w:rFonts w:ascii="仿宋" w:eastAsia="仿宋" w:hAnsi="仿宋"/>
                <w:szCs w:val="21"/>
              </w:rPr>
              <w:t>)</w:t>
            </w:r>
          </w:p>
        </w:tc>
        <w:tc>
          <w:tcPr>
            <w:tcW w:w="7709" w:type="dxa"/>
            <w:gridSpan w:val="8"/>
          </w:tcPr>
          <w:p w:rsidR="00520168" w:rsidRPr="000A4E7E" w:rsidRDefault="00520168" w:rsidP="009E1B8F">
            <w:pPr>
              <w:spacing w:before="100" w:beforeAutospacing="1" w:after="100" w:afterAutospacing="1"/>
              <w:jc w:val="right"/>
              <w:rPr>
                <w:rFonts w:ascii="仿宋" w:eastAsia="仿宋" w:hAnsi="仿宋"/>
                <w:szCs w:val="21"/>
              </w:rPr>
            </w:pPr>
            <w:r w:rsidRPr="000A4E7E">
              <w:rPr>
                <w:rFonts w:ascii="Calibri" w:eastAsia="仿宋" w:hAnsi="Calibri" w:cs="Calibri"/>
                <w:szCs w:val="21"/>
              </w:rPr>
              <w:t> </w:t>
            </w:r>
          </w:p>
          <w:p w:rsidR="00520168" w:rsidRPr="000A4E7E" w:rsidRDefault="00520168" w:rsidP="009E1B8F">
            <w:pPr>
              <w:spacing w:before="100" w:beforeAutospacing="1" w:after="100" w:afterAutospacing="1"/>
              <w:jc w:val="right"/>
              <w:rPr>
                <w:rFonts w:ascii="仿宋" w:eastAsia="仿宋" w:hAnsi="仿宋"/>
                <w:szCs w:val="21"/>
              </w:rPr>
            </w:pPr>
            <w:r w:rsidRPr="000A4E7E">
              <w:rPr>
                <w:rFonts w:ascii="Calibri" w:eastAsia="仿宋" w:hAnsi="Calibri" w:cs="Calibri"/>
                <w:szCs w:val="21"/>
              </w:rPr>
              <w:t> </w:t>
            </w:r>
          </w:p>
          <w:p w:rsidR="00520168" w:rsidRPr="000A4E7E" w:rsidRDefault="00520168" w:rsidP="009E1B8F">
            <w:pPr>
              <w:spacing w:before="100" w:beforeAutospacing="1" w:after="100" w:afterAutospacing="1"/>
              <w:jc w:val="right"/>
              <w:rPr>
                <w:rFonts w:ascii="仿宋" w:eastAsia="仿宋" w:hAnsi="仿宋"/>
                <w:szCs w:val="21"/>
              </w:rPr>
            </w:pPr>
          </w:p>
          <w:p w:rsidR="00520168" w:rsidRPr="000A4E7E" w:rsidRDefault="00520168" w:rsidP="009E1B8F">
            <w:pPr>
              <w:spacing w:before="100" w:beforeAutospacing="1" w:after="100" w:afterAutospacing="1"/>
              <w:jc w:val="right"/>
              <w:rPr>
                <w:rFonts w:ascii="仿宋" w:eastAsia="仿宋" w:hAnsi="仿宋"/>
                <w:szCs w:val="21"/>
              </w:rPr>
            </w:pPr>
          </w:p>
          <w:p w:rsidR="00520168" w:rsidRPr="000A4E7E" w:rsidRDefault="00520168" w:rsidP="009E1B8F">
            <w:pPr>
              <w:spacing w:before="100" w:beforeAutospacing="1" w:after="100" w:afterAutospacing="1"/>
              <w:jc w:val="right"/>
              <w:rPr>
                <w:rFonts w:ascii="仿宋" w:eastAsia="仿宋" w:hAnsi="仿宋"/>
                <w:szCs w:val="21"/>
              </w:rPr>
            </w:pPr>
          </w:p>
          <w:p w:rsidR="00520168" w:rsidRPr="000A4E7E" w:rsidRDefault="00520168" w:rsidP="009E1B8F">
            <w:pPr>
              <w:spacing w:before="100" w:beforeAutospacing="1" w:after="100" w:afterAutospacing="1"/>
              <w:jc w:val="right"/>
              <w:rPr>
                <w:rFonts w:ascii="仿宋" w:eastAsia="仿宋" w:hAnsi="仿宋"/>
                <w:szCs w:val="21"/>
              </w:rPr>
            </w:pPr>
          </w:p>
          <w:p w:rsidR="00520168" w:rsidRPr="000A4E7E" w:rsidRDefault="00520168" w:rsidP="009E1B8F">
            <w:pPr>
              <w:spacing w:before="100" w:beforeAutospacing="1" w:after="100" w:afterAutospacing="1"/>
              <w:jc w:val="right"/>
              <w:rPr>
                <w:rFonts w:ascii="仿宋" w:eastAsia="仿宋" w:hAnsi="仿宋"/>
                <w:szCs w:val="21"/>
              </w:rPr>
            </w:pPr>
          </w:p>
          <w:p w:rsidR="00520168" w:rsidRPr="000A4E7E" w:rsidRDefault="00520168" w:rsidP="009E1B8F">
            <w:pPr>
              <w:spacing w:before="100" w:beforeAutospacing="1" w:after="100" w:afterAutospacing="1"/>
              <w:jc w:val="right"/>
              <w:rPr>
                <w:rFonts w:ascii="仿宋" w:eastAsia="仿宋" w:hAnsi="仿宋"/>
                <w:szCs w:val="21"/>
              </w:rPr>
            </w:pPr>
            <w:r w:rsidRPr="000A4E7E">
              <w:rPr>
                <w:rFonts w:ascii="Calibri" w:eastAsia="仿宋" w:hAnsi="Calibri" w:cs="Calibri"/>
                <w:szCs w:val="21"/>
              </w:rPr>
              <w:t> </w:t>
            </w:r>
          </w:p>
          <w:p w:rsidR="00520168" w:rsidRPr="000A4E7E" w:rsidRDefault="00520168" w:rsidP="009E1B8F">
            <w:pPr>
              <w:spacing w:before="100" w:beforeAutospacing="1" w:after="100" w:afterAutospacing="1"/>
              <w:jc w:val="right"/>
              <w:rPr>
                <w:rFonts w:ascii="仿宋" w:eastAsia="仿宋" w:hAnsi="仿宋"/>
                <w:szCs w:val="21"/>
              </w:rPr>
            </w:pPr>
            <w:r w:rsidRPr="000A4E7E">
              <w:rPr>
                <w:rFonts w:ascii="Calibri" w:eastAsia="仿宋" w:hAnsi="Calibri" w:cs="Calibri"/>
                <w:szCs w:val="21"/>
              </w:rPr>
              <w:t> </w:t>
            </w:r>
          </w:p>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hint="eastAsia"/>
                <w:szCs w:val="21"/>
              </w:rPr>
              <w:t xml:space="preserve">                         推荐人</w:t>
            </w:r>
            <w:r w:rsidRPr="000A4E7E">
              <w:rPr>
                <w:rFonts w:ascii="仿宋" w:eastAsia="仿宋" w:hAnsi="仿宋"/>
                <w:szCs w:val="21"/>
              </w:rPr>
              <w:t>签名：</w:t>
            </w:r>
          </w:p>
          <w:p w:rsidR="00520168" w:rsidRPr="000A4E7E" w:rsidRDefault="00520168" w:rsidP="009E1B8F">
            <w:pPr>
              <w:spacing w:before="100" w:beforeAutospacing="1" w:after="100" w:afterAutospacing="1"/>
              <w:jc w:val="center"/>
              <w:rPr>
                <w:rFonts w:ascii="仿宋" w:eastAsia="仿宋" w:hAnsi="仿宋"/>
                <w:szCs w:val="21"/>
              </w:rPr>
            </w:pPr>
            <w:r w:rsidRPr="000A4E7E">
              <w:rPr>
                <w:rFonts w:ascii="仿宋" w:eastAsia="仿宋" w:hAnsi="仿宋" w:hint="eastAsia"/>
                <w:szCs w:val="21"/>
              </w:rPr>
              <w:t xml:space="preserve">                           </w:t>
            </w:r>
            <w:r w:rsidRPr="000A4E7E">
              <w:rPr>
                <w:rFonts w:ascii="仿宋" w:eastAsia="仿宋" w:hAnsi="仿宋"/>
                <w:szCs w:val="21"/>
              </w:rPr>
              <w:t xml:space="preserve">       年</w:t>
            </w:r>
            <w:r w:rsidRPr="000A4E7E">
              <w:rPr>
                <w:rFonts w:ascii="仿宋" w:eastAsia="仿宋" w:hAnsi="仿宋" w:hint="eastAsia"/>
                <w:szCs w:val="21"/>
              </w:rPr>
              <w:t xml:space="preserve">  </w:t>
            </w:r>
            <w:r w:rsidRPr="000A4E7E">
              <w:rPr>
                <w:rFonts w:ascii="仿宋" w:eastAsia="仿宋" w:hAnsi="仿宋"/>
                <w:szCs w:val="21"/>
              </w:rPr>
              <w:t xml:space="preserve">  </w:t>
            </w:r>
            <w:r w:rsidRPr="000A4E7E">
              <w:rPr>
                <w:rFonts w:ascii="仿宋" w:eastAsia="仿宋" w:hAnsi="仿宋" w:hint="eastAsia"/>
                <w:szCs w:val="21"/>
              </w:rPr>
              <w:t xml:space="preserve"> </w:t>
            </w:r>
            <w:r w:rsidRPr="000A4E7E">
              <w:rPr>
                <w:rFonts w:ascii="仿宋" w:eastAsia="仿宋" w:hAnsi="仿宋"/>
                <w:szCs w:val="21"/>
              </w:rPr>
              <w:t>月</w:t>
            </w:r>
            <w:r w:rsidRPr="000A4E7E">
              <w:rPr>
                <w:rFonts w:ascii="仿宋" w:eastAsia="仿宋" w:hAnsi="仿宋" w:hint="eastAsia"/>
                <w:szCs w:val="21"/>
              </w:rPr>
              <w:t xml:space="preserve">    日</w:t>
            </w:r>
          </w:p>
        </w:tc>
      </w:tr>
    </w:tbl>
    <w:p w:rsidR="00520168" w:rsidRPr="000A4E7E" w:rsidRDefault="00520168" w:rsidP="00520168">
      <w:pPr>
        <w:rPr>
          <w:rFonts w:ascii="仿宋" w:eastAsia="仿宋" w:hAnsi="仿宋"/>
          <w:b/>
          <w:bCs/>
          <w:sz w:val="32"/>
          <w:szCs w:val="32"/>
        </w:rPr>
      </w:pPr>
    </w:p>
    <w:p w:rsidR="00520168" w:rsidRPr="000A4E7E" w:rsidRDefault="00520168" w:rsidP="00520168">
      <w:pPr>
        <w:spacing w:line="400" w:lineRule="exact"/>
        <w:rPr>
          <w:rFonts w:ascii="仿宋" w:eastAsia="仿宋" w:hAnsi="仿宋" w:cs="仿宋_GB2312"/>
          <w:b/>
          <w:sz w:val="28"/>
          <w:szCs w:val="28"/>
        </w:rPr>
      </w:pPr>
      <w:r w:rsidRPr="000A4E7E">
        <w:rPr>
          <w:rFonts w:ascii="仿宋" w:eastAsia="仿宋" w:hAnsi="仿宋" w:cs="仿宋_GB2312" w:hint="eastAsia"/>
          <w:b/>
          <w:sz w:val="28"/>
          <w:szCs w:val="28"/>
        </w:rPr>
        <w:lastRenderedPageBreak/>
        <w:t>附件6</w:t>
      </w:r>
    </w:p>
    <w:p w:rsidR="00520168" w:rsidRPr="000A4E7E" w:rsidRDefault="00520168" w:rsidP="00520168">
      <w:pPr>
        <w:spacing w:line="600" w:lineRule="exact"/>
        <w:jc w:val="center"/>
        <w:rPr>
          <w:rFonts w:ascii="仿宋" w:eastAsia="仿宋" w:hAnsi="仿宋" w:cs="方正小标宋简体"/>
          <w:b/>
          <w:bCs/>
          <w:sz w:val="32"/>
          <w:szCs w:val="32"/>
        </w:rPr>
      </w:pPr>
      <w:r w:rsidRPr="000A4E7E">
        <w:rPr>
          <w:rFonts w:ascii="仿宋" w:eastAsia="仿宋" w:hAnsi="仿宋" w:cs="方正小标宋简体" w:hint="eastAsia"/>
          <w:b/>
          <w:bCs/>
          <w:sz w:val="32"/>
          <w:szCs w:val="32"/>
        </w:rPr>
        <w:t>合肥</w:t>
      </w:r>
      <w:r w:rsidRPr="000A4E7E">
        <w:rPr>
          <w:rFonts w:ascii="仿宋" w:eastAsia="仿宋" w:hAnsi="仿宋" w:cs="方正小标宋简体"/>
          <w:b/>
          <w:bCs/>
          <w:sz w:val="32"/>
          <w:szCs w:val="32"/>
        </w:rPr>
        <w:t>学院</w:t>
      </w:r>
      <w:r w:rsidRPr="000A4E7E">
        <w:rPr>
          <w:rFonts w:ascii="仿宋" w:eastAsia="仿宋" w:hAnsi="仿宋" w:cs="方正小标宋简体" w:hint="eastAsia"/>
          <w:b/>
          <w:bCs/>
          <w:sz w:val="32"/>
          <w:szCs w:val="32"/>
        </w:rPr>
        <w:t>202</w:t>
      </w:r>
      <w:r>
        <w:rPr>
          <w:rFonts w:ascii="仿宋" w:eastAsia="仿宋" w:hAnsi="仿宋" w:cs="方正小标宋简体" w:hint="eastAsia"/>
          <w:b/>
          <w:bCs/>
          <w:sz w:val="32"/>
          <w:szCs w:val="32"/>
        </w:rPr>
        <w:t>1</w:t>
      </w:r>
      <w:r w:rsidRPr="000A4E7E">
        <w:rPr>
          <w:rFonts w:ascii="仿宋" w:eastAsia="仿宋" w:hAnsi="仿宋" w:cs="方正小标宋简体" w:hint="eastAsia"/>
          <w:b/>
          <w:bCs/>
          <w:sz w:val="32"/>
          <w:szCs w:val="32"/>
        </w:rPr>
        <w:t>年硕士研究生招生网络远程复试考场规则</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sz w:val="24"/>
          <w:szCs w:val="24"/>
        </w:rPr>
        <w:t>1.考生</w:t>
      </w:r>
      <w:r w:rsidRPr="000A4E7E">
        <w:rPr>
          <w:rFonts w:ascii="仿宋" w:eastAsia="仿宋" w:hAnsi="仿宋" w:cs="仿宋_GB2312" w:hint="eastAsia"/>
          <w:sz w:val="24"/>
          <w:szCs w:val="24"/>
        </w:rPr>
        <w:t>须</w:t>
      </w:r>
      <w:r w:rsidRPr="000A4E7E">
        <w:rPr>
          <w:rFonts w:ascii="仿宋" w:eastAsia="仿宋" w:hAnsi="仿宋" w:cs="仿宋_GB2312"/>
          <w:sz w:val="24"/>
          <w:szCs w:val="24"/>
        </w:rPr>
        <w:t>服从考试工作人员管理，严格遵从考试工作人员关于网络远程考场入场、离场、打开视频的指令，不得以任何理由妨碍考试工作人员履行职责，不得扰乱网络远程复试考场及其他相关网络远程场所的秩序。</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sz w:val="24"/>
          <w:szCs w:val="24"/>
        </w:rPr>
        <w:t>2.考生</w:t>
      </w:r>
      <w:r w:rsidRPr="000A4E7E">
        <w:rPr>
          <w:rFonts w:ascii="仿宋" w:eastAsia="仿宋" w:hAnsi="仿宋" w:cs="仿宋_GB2312" w:hint="eastAsia"/>
          <w:sz w:val="24"/>
          <w:szCs w:val="24"/>
        </w:rPr>
        <w:t>须</w:t>
      </w:r>
      <w:r w:rsidRPr="000A4E7E">
        <w:rPr>
          <w:rFonts w:ascii="仿宋" w:eastAsia="仿宋" w:hAnsi="仿宋" w:cs="仿宋_GB2312"/>
          <w:sz w:val="24"/>
          <w:szCs w:val="24"/>
        </w:rPr>
        <w:t>按要求备妥软硬件条件和网络环境，提前安装指定软件配合软件测试。按规定时间启动指定软件或登录指定网络平台参加网络远程复试。</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sz w:val="24"/>
          <w:szCs w:val="24"/>
        </w:rPr>
        <w:t>3.考生必须凭本人《准考证》和有效居民身份证参加网络远程复试，并主动配合身份验证核查等。复试期间不允许采用任何方式变声、更改人像。</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sz w:val="24"/>
          <w:szCs w:val="24"/>
        </w:rPr>
        <w:t>4.考生</w:t>
      </w:r>
      <w:r w:rsidRPr="000A4E7E">
        <w:rPr>
          <w:rFonts w:ascii="仿宋" w:eastAsia="仿宋" w:hAnsi="仿宋" w:cs="仿宋_GB2312" w:hint="eastAsia"/>
          <w:sz w:val="24"/>
          <w:szCs w:val="24"/>
        </w:rPr>
        <w:t>须</w:t>
      </w:r>
      <w:r w:rsidRPr="000A4E7E">
        <w:rPr>
          <w:rFonts w:ascii="仿宋" w:eastAsia="仿宋" w:hAnsi="仿宋" w:cs="仿宋_GB2312"/>
          <w:sz w:val="24"/>
          <w:szCs w:val="24"/>
        </w:rPr>
        <w:t>选择独立安静房间独自参加网络远程复试。整个复试期间，房间必须保持安静明亮，房间内不得有其他人，也不允许出现其他声音。不得由他人替考，也不得接受他人或机构以任何方式助考。复试期间视频背景必须是真实环境，不允许使用虚拟背景、更换视频背景。</w:t>
      </w:r>
    </w:p>
    <w:p w:rsidR="00520168" w:rsidRPr="000A4E7E" w:rsidRDefault="00520168" w:rsidP="00520168">
      <w:pPr>
        <w:spacing w:line="510" w:lineRule="exact"/>
        <w:ind w:firstLine="645"/>
        <w:rPr>
          <w:rFonts w:ascii="仿宋" w:eastAsia="仿宋" w:hAnsi="仿宋" w:cs="仿宋_GB2312"/>
          <w:b/>
          <w:sz w:val="24"/>
          <w:szCs w:val="24"/>
        </w:rPr>
      </w:pPr>
      <w:r w:rsidRPr="000A4E7E">
        <w:rPr>
          <w:rFonts w:ascii="仿宋" w:eastAsia="仿宋" w:hAnsi="仿宋" w:cs="仿宋_GB2312"/>
          <w:b/>
          <w:sz w:val="24"/>
          <w:szCs w:val="24"/>
        </w:rPr>
        <w:t>5.考生音频视频必须全程开启，全程正面免冠朝向摄像头，保证头肩部及双手出现在视频画面正中间。不得佩戴口罩保证面部清晰可见，头发不可遮挡耳朵，不得戴耳饰。</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sz w:val="24"/>
          <w:szCs w:val="24"/>
        </w:rPr>
        <w:t>6.复试全程考生</w:t>
      </w:r>
      <w:r w:rsidRPr="000A4E7E">
        <w:rPr>
          <w:rFonts w:ascii="仿宋" w:eastAsia="仿宋" w:hAnsi="仿宋" w:cs="仿宋_GB2312" w:hint="eastAsia"/>
          <w:sz w:val="24"/>
          <w:szCs w:val="24"/>
        </w:rPr>
        <w:t>须</w:t>
      </w:r>
      <w:r w:rsidRPr="000A4E7E">
        <w:rPr>
          <w:rFonts w:ascii="仿宋" w:eastAsia="仿宋" w:hAnsi="仿宋" w:cs="仿宋_GB2312"/>
          <w:sz w:val="24"/>
          <w:szCs w:val="24"/>
        </w:rPr>
        <w:t>保持注视摄像头，视线不得离开。复试期间不得以任何方式查阅资料。院系有特殊规定者，以院系规定为准。</w:t>
      </w:r>
    </w:p>
    <w:p w:rsidR="00520168" w:rsidRPr="000A4E7E" w:rsidRDefault="00520168" w:rsidP="00520168">
      <w:pPr>
        <w:spacing w:line="510" w:lineRule="exact"/>
        <w:ind w:firstLine="645"/>
        <w:rPr>
          <w:rFonts w:ascii="仿宋" w:eastAsia="仿宋" w:hAnsi="仿宋" w:cs="仿宋_GB2312"/>
          <w:b/>
          <w:sz w:val="24"/>
          <w:szCs w:val="24"/>
        </w:rPr>
      </w:pPr>
      <w:r w:rsidRPr="000A4E7E">
        <w:rPr>
          <w:rFonts w:ascii="仿宋" w:eastAsia="仿宋" w:hAnsi="仿宋" w:cs="仿宋_GB2312"/>
          <w:b/>
          <w:sz w:val="24"/>
          <w:szCs w:val="24"/>
        </w:rPr>
        <w:t>7.复试期间考生不得录屏录像录音。</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sz w:val="24"/>
          <w:szCs w:val="24"/>
        </w:rPr>
        <w:t>8.复试期间如发生设备或网络故障，</w:t>
      </w:r>
      <w:r w:rsidRPr="000A4E7E">
        <w:rPr>
          <w:rFonts w:ascii="仿宋" w:eastAsia="仿宋" w:hAnsi="仿宋" w:cs="仿宋_GB2312" w:hint="eastAsia"/>
          <w:sz w:val="24"/>
          <w:szCs w:val="24"/>
        </w:rPr>
        <w:t>须</w:t>
      </w:r>
      <w:r w:rsidRPr="000A4E7E">
        <w:rPr>
          <w:rFonts w:ascii="仿宋" w:eastAsia="仿宋" w:hAnsi="仿宋" w:cs="仿宋_GB2312"/>
          <w:sz w:val="24"/>
          <w:szCs w:val="24"/>
        </w:rPr>
        <w:t>主动采用院系规定方式与招生院系保持沟通。</w:t>
      </w:r>
    </w:p>
    <w:p w:rsidR="00520168" w:rsidRPr="000A4E7E" w:rsidRDefault="00520168" w:rsidP="00520168">
      <w:pPr>
        <w:spacing w:line="510" w:lineRule="exact"/>
        <w:ind w:firstLine="645"/>
        <w:rPr>
          <w:rFonts w:ascii="仿宋" w:eastAsia="仿宋" w:hAnsi="仿宋" w:cs="仿宋_GB2312"/>
          <w:sz w:val="24"/>
          <w:szCs w:val="24"/>
        </w:rPr>
      </w:pPr>
      <w:r w:rsidRPr="000A4E7E">
        <w:rPr>
          <w:rFonts w:ascii="仿宋" w:eastAsia="仿宋" w:hAnsi="仿宋" w:cs="仿宋_GB2312" w:hint="eastAsia"/>
          <w:sz w:val="24"/>
          <w:szCs w:val="24"/>
        </w:rPr>
        <w:t>9、在对考试过程中，出现违纪违规的考生，无论何时，一经发现，将严格按《国家教育考试违规处理办法》、《中华人民共和国刑法》等相关法律法规进行处理，并记入《考生考试诚信档案》。</w:t>
      </w:r>
    </w:p>
    <w:p w:rsidR="00520168" w:rsidRPr="000A4E7E" w:rsidRDefault="00520168" w:rsidP="00520168">
      <w:pPr>
        <w:spacing w:line="400" w:lineRule="exact"/>
        <w:rPr>
          <w:rFonts w:ascii="仿宋" w:eastAsia="仿宋" w:hAnsi="仿宋" w:cs="仿宋_GB2312"/>
          <w:b/>
          <w:sz w:val="28"/>
          <w:szCs w:val="28"/>
        </w:rPr>
      </w:pPr>
    </w:p>
    <w:p w:rsidR="00520168" w:rsidRPr="000A4E7E" w:rsidRDefault="00520168" w:rsidP="00520168">
      <w:pPr>
        <w:spacing w:line="400" w:lineRule="exact"/>
        <w:rPr>
          <w:rFonts w:ascii="仿宋" w:eastAsia="仿宋" w:hAnsi="仿宋" w:cs="仿宋_GB2312"/>
          <w:b/>
          <w:sz w:val="28"/>
          <w:szCs w:val="28"/>
        </w:rPr>
      </w:pPr>
    </w:p>
    <w:p w:rsidR="00520168" w:rsidRPr="000A4E7E" w:rsidRDefault="00520168" w:rsidP="00520168">
      <w:pPr>
        <w:spacing w:line="400" w:lineRule="exact"/>
        <w:rPr>
          <w:rFonts w:ascii="仿宋" w:eastAsia="仿宋" w:hAnsi="仿宋" w:cs="仿宋_GB2312"/>
          <w:b/>
          <w:sz w:val="28"/>
          <w:szCs w:val="28"/>
        </w:rPr>
      </w:pPr>
    </w:p>
    <w:p w:rsidR="00520168" w:rsidRPr="000A4E7E" w:rsidRDefault="00520168" w:rsidP="00520168">
      <w:pPr>
        <w:spacing w:line="400" w:lineRule="exact"/>
        <w:rPr>
          <w:rFonts w:ascii="仿宋" w:eastAsia="仿宋" w:hAnsi="仿宋" w:cs="仿宋_GB2312"/>
          <w:b/>
          <w:sz w:val="28"/>
          <w:szCs w:val="28"/>
        </w:rPr>
      </w:pPr>
    </w:p>
    <w:p w:rsidR="00520168" w:rsidRPr="000A4E7E" w:rsidRDefault="00520168" w:rsidP="00520168">
      <w:pPr>
        <w:spacing w:line="400" w:lineRule="exact"/>
        <w:rPr>
          <w:rFonts w:ascii="仿宋" w:eastAsia="仿宋" w:hAnsi="仿宋" w:cs="仿宋_GB2312"/>
          <w:b/>
          <w:sz w:val="28"/>
          <w:szCs w:val="28"/>
        </w:rPr>
      </w:pPr>
      <w:r w:rsidRPr="000A4E7E">
        <w:rPr>
          <w:rFonts w:ascii="仿宋" w:eastAsia="仿宋" w:hAnsi="仿宋" w:cs="仿宋_GB2312" w:hint="eastAsia"/>
          <w:b/>
          <w:sz w:val="28"/>
          <w:szCs w:val="28"/>
        </w:rPr>
        <w:lastRenderedPageBreak/>
        <w:t>附件7：</w:t>
      </w:r>
    </w:p>
    <w:p w:rsidR="00520168" w:rsidRPr="000A4E7E" w:rsidRDefault="00520168" w:rsidP="00520168">
      <w:pPr>
        <w:spacing w:line="600" w:lineRule="exact"/>
        <w:jc w:val="center"/>
        <w:rPr>
          <w:rFonts w:ascii="仿宋" w:eastAsia="仿宋" w:hAnsi="仿宋" w:cs="方正小标宋简体"/>
          <w:b/>
          <w:bCs/>
          <w:sz w:val="32"/>
          <w:szCs w:val="32"/>
        </w:rPr>
      </w:pPr>
      <w:r w:rsidRPr="000A4E7E">
        <w:rPr>
          <w:rFonts w:ascii="仿宋" w:eastAsia="仿宋" w:hAnsi="仿宋" w:cs="方正小标宋简体" w:hint="eastAsia"/>
          <w:b/>
          <w:bCs/>
          <w:sz w:val="32"/>
          <w:szCs w:val="32"/>
        </w:rPr>
        <w:t>合肥学院202</w:t>
      </w:r>
      <w:r>
        <w:rPr>
          <w:rFonts w:ascii="仿宋" w:eastAsia="仿宋" w:hAnsi="仿宋" w:cs="方正小标宋简体" w:hint="eastAsia"/>
          <w:b/>
          <w:bCs/>
          <w:sz w:val="32"/>
          <w:szCs w:val="32"/>
        </w:rPr>
        <w:t>1</w:t>
      </w:r>
      <w:r w:rsidRPr="000A4E7E">
        <w:rPr>
          <w:rFonts w:ascii="仿宋" w:eastAsia="仿宋" w:hAnsi="仿宋" w:cs="方正小标宋简体" w:hint="eastAsia"/>
          <w:b/>
          <w:bCs/>
          <w:sz w:val="32"/>
          <w:szCs w:val="32"/>
        </w:rPr>
        <w:t>年硕士研究生复试</w:t>
      </w:r>
    </w:p>
    <w:p w:rsidR="00520168" w:rsidRPr="000A4E7E" w:rsidRDefault="00520168" w:rsidP="00520168">
      <w:pPr>
        <w:spacing w:line="600" w:lineRule="exact"/>
        <w:jc w:val="center"/>
        <w:rPr>
          <w:rFonts w:ascii="仿宋" w:eastAsia="仿宋" w:hAnsi="仿宋" w:cs="方正小标宋简体"/>
          <w:b/>
          <w:sz w:val="32"/>
          <w:szCs w:val="32"/>
        </w:rPr>
      </w:pPr>
      <w:r w:rsidRPr="000A4E7E">
        <w:rPr>
          <w:rFonts w:ascii="仿宋" w:eastAsia="仿宋" w:hAnsi="仿宋" w:cs="方正小标宋简体" w:hint="eastAsia"/>
          <w:b/>
          <w:bCs/>
          <w:sz w:val="32"/>
          <w:szCs w:val="32"/>
        </w:rPr>
        <w:t>工作人员保密责任书</w:t>
      </w:r>
    </w:p>
    <w:p w:rsidR="00520168" w:rsidRPr="000A4E7E" w:rsidRDefault="00520168" w:rsidP="00520168">
      <w:pPr>
        <w:spacing w:line="400" w:lineRule="exact"/>
        <w:ind w:firstLine="645"/>
        <w:rPr>
          <w:rFonts w:ascii="仿宋" w:eastAsia="仿宋" w:hAnsi="仿宋"/>
          <w:sz w:val="24"/>
        </w:rPr>
      </w:pPr>
    </w:p>
    <w:p w:rsidR="00520168" w:rsidRPr="000A4E7E" w:rsidRDefault="00520168" w:rsidP="00520168">
      <w:pPr>
        <w:spacing w:line="400" w:lineRule="exact"/>
        <w:ind w:firstLine="645"/>
        <w:rPr>
          <w:rFonts w:ascii="仿宋" w:eastAsia="仿宋" w:hAnsi="仿宋"/>
          <w:sz w:val="24"/>
        </w:rPr>
      </w:pPr>
    </w:p>
    <w:p w:rsidR="00520168" w:rsidRPr="000A4E7E" w:rsidRDefault="00520168" w:rsidP="00520168">
      <w:pPr>
        <w:spacing w:line="510" w:lineRule="exact"/>
        <w:ind w:firstLine="645"/>
        <w:rPr>
          <w:rFonts w:ascii="仿宋" w:eastAsia="仿宋" w:hAnsi="仿宋" w:cs="仿宋_GB2312"/>
          <w:sz w:val="32"/>
          <w:szCs w:val="32"/>
        </w:rPr>
      </w:pPr>
      <w:r w:rsidRPr="000A4E7E">
        <w:rPr>
          <w:rFonts w:ascii="仿宋" w:eastAsia="仿宋" w:hAnsi="仿宋" w:cs="仿宋_GB2312" w:hint="eastAsia"/>
          <w:sz w:val="32"/>
          <w:szCs w:val="32"/>
        </w:rPr>
        <w:t>本人郑重承诺：</w:t>
      </w:r>
    </w:p>
    <w:p w:rsidR="00520168" w:rsidRPr="000A4E7E" w:rsidRDefault="00520168" w:rsidP="00520168">
      <w:pPr>
        <w:spacing w:line="510" w:lineRule="exact"/>
        <w:ind w:firstLine="645"/>
        <w:rPr>
          <w:rFonts w:ascii="仿宋" w:eastAsia="仿宋" w:hAnsi="仿宋" w:cs="仿宋_GB2312"/>
          <w:sz w:val="32"/>
          <w:szCs w:val="32"/>
        </w:rPr>
      </w:pPr>
      <w:r w:rsidRPr="000A4E7E">
        <w:rPr>
          <w:rFonts w:ascii="仿宋" w:eastAsia="仿宋" w:hAnsi="仿宋" w:cs="仿宋_GB2312" w:hint="eastAsia"/>
          <w:sz w:val="32"/>
          <w:szCs w:val="32"/>
        </w:rPr>
        <w:t>1.本着对学校、考生高度负责的态度，服从安排，认真工作。</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2.自202</w:t>
      </w:r>
      <w:r>
        <w:rPr>
          <w:rFonts w:ascii="仿宋" w:eastAsia="仿宋" w:hAnsi="仿宋" w:cs="仿宋_GB2312" w:hint="eastAsia"/>
          <w:sz w:val="32"/>
          <w:szCs w:val="32"/>
        </w:rPr>
        <w:t>1</w:t>
      </w:r>
      <w:r w:rsidRPr="000A4E7E">
        <w:rPr>
          <w:rFonts w:ascii="仿宋" w:eastAsia="仿宋" w:hAnsi="仿宋" w:cs="仿宋_GB2312" w:hint="eastAsia"/>
          <w:sz w:val="32"/>
          <w:szCs w:val="32"/>
        </w:rPr>
        <w:t>年  月  日至录取工作结束的保密期内，自觉遵守保密工作纪律，严守秘密，确保我校202</w:t>
      </w:r>
      <w:r>
        <w:rPr>
          <w:rFonts w:ascii="仿宋" w:eastAsia="仿宋" w:hAnsi="仿宋" w:cs="仿宋_GB2312" w:hint="eastAsia"/>
          <w:sz w:val="32"/>
          <w:szCs w:val="32"/>
        </w:rPr>
        <w:t>1</w:t>
      </w:r>
      <w:r w:rsidRPr="000A4E7E">
        <w:rPr>
          <w:rFonts w:ascii="仿宋" w:eastAsia="仿宋" w:hAnsi="仿宋" w:cs="仿宋_GB2312" w:hint="eastAsia"/>
          <w:sz w:val="32"/>
          <w:szCs w:val="32"/>
        </w:rPr>
        <w:t>年硕士研究生复试过程中试卷及相关信息的保密性与安全性。</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3.了解工作内容的密级规定及其违反有关法律和法规的处罚规定，保证遵守保密工作要求，并在规定时间内完成工作任务。无直系亲属参加我校202</w:t>
      </w:r>
      <w:r>
        <w:rPr>
          <w:rFonts w:ascii="仿宋" w:eastAsia="仿宋" w:hAnsi="仿宋" w:cs="仿宋_GB2312" w:hint="eastAsia"/>
          <w:sz w:val="32"/>
          <w:szCs w:val="32"/>
        </w:rPr>
        <w:t>1</w:t>
      </w:r>
      <w:r w:rsidRPr="000A4E7E">
        <w:rPr>
          <w:rFonts w:ascii="仿宋" w:eastAsia="仿宋" w:hAnsi="仿宋" w:cs="仿宋_GB2312" w:hint="eastAsia"/>
          <w:sz w:val="32"/>
          <w:szCs w:val="32"/>
        </w:rPr>
        <w:t>年硕士研究生复试。</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4.</w:t>
      </w:r>
      <w:r w:rsidRPr="000A4E7E">
        <w:rPr>
          <w:rFonts w:ascii="仿宋" w:eastAsia="仿宋" w:hAnsi="仿宋" w:hint="eastAsia"/>
          <w:bCs/>
          <w:color w:val="333333"/>
          <w:sz w:val="32"/>
          <w:szCs w:val="32"/>
        </w:rPr>
        <w:t>严格遵守学校疫情防控规定，疫情期间未到过疫情高风险地区，无接触过高风险地区人员，返回合肥14天以上。</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5.在保密期限内，保证做到：</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（1）不以任何方式泄露与复试试题相关的内容；</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（2）不参与任何形式的复试辅导或补习活动；</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hint="eastAsia"/>
          <w:sz w:val="32"/>
          <w:szCs w:val="32"/>
        </w:rPr>
        <w:t>（3）不接受考生有关复试内容方面的任何咨询。</w:t>
      </w:r>
    </w:p>
    <w:p w:rsidR="00520168" w:rsidRPr="000A4E7E" w:rsidRDefault="00520168" w:rsidP="00520168">
      <w:pPr>
        <w:spacing w:line="510" w:lineRule="exact"/>
        <w:ind w:firstLineChars="200" w:firstLine="640"/>
        <w:rPr>
          <w:rFonts w:ascii="仿宋" w:eastAsia="仿宋" w:hAnsi="仿宋" w:cs="仿宋_GB2312"/>
          <w:sz w:val="32"/>
          <w:szCs w:val="32"/>
        </w:rPr>
      </w:pPr>
      <w:r w:rsidRPr="000A4E7E">
        <w:rPr>
          <w:rFonts w:ascii="仿宋" w:eastAsia="仿宋" w:hAnsi="仿宋" w:cs="仿宋_GB2312"/>
          <w:sz w:val="32"/>
          <w:szCs w:val="32"/>
        </w:rPr>
        <w:t>6</w:t>
      </w:r>
      <w:r w:rsidRPr="000A4E7E">
        <w:rPr>
          <w:rFonts w:ascii="仿宋" w:eastAsia="仿宋" w:hAnsi="仿宋" w:cs="仿宋_GB2312" w:hint="eastAsia"/>
          <w:sz w:val="32"/>
          <w:szCs w:val="32"/>
        </w:rPr>
        <w:t>.如有违反保密规定，本人愿承担一切法律责任。</w:t>
      </w:r>
    </w:p>
    <w:p w:rsidR="00520168" w:rsidRPr="000A4E7E" w:rsidRDefault="00520168" w:rsidP="00520168">
      <w:pPr>
        <w:spacing w:line="510" w:lineRule="exact"/>
        <w:ind w:firstLineChars="1250" w:firstLine="4000"/>
        <w:rPr>
          <w:rFonts w:ascii="仿宋" w:eastAsia="仿宋" w:hAnsi="仿宋" w:cs="仿宋_GB2312"/>
          <w:sz w:val="32"/>
          <w:szCs w:val="32"/>
        </w:rPr>
      </w:pPr>
    </w:p>
    <w:p w:rsidR="00520168" w:rsidRPr="000A4E7E" w:rsidRDefault="00520168" w:rsidP="00520168">
      <w:pPr>
        <w:spacing w:line="400" w:lineRule="exact"/>
        <w:ind w:firstLineChars="1750" w:firstLine="5600"/>
        <w:rPr>
          <w:rFonts w:ascii="仿宋" w:eastAsia="仿宋" w:hAnsi="仿宋" w:cs="仿宋_GB2312"/>
          <w:sz w:val="32"/>
          <w:szCs w:val="32"/>
        </w:rPr>
      </w:pPr>
    </w:p>
    <w:p w:rsidR="00520168" w:rsidRPr="000A4E7E" w:rsidRDefault="00520168" w:rsidP="00520168">
      <w:pPr>
        <w:spacing w:line="400" w:lineRule="exact"/>
        <w:ind w:firstLineChars="1750" w:firstLine="5600"/>
        <w:rPr>
          <w:rFonts w:ascii="仿宋" w:eastAsia="仿宋" w:hAnsi="仿宋" w:cs="仿宋_GB2312"/>
          <w:sz w:val="32"/>
          <w:szCs w:val="32"/>
        </w:rPr>
      </w:pPr>
    </w:p>
    <w:p w:rsidR="00520168" w:rsidRPr="000A4E7E" w:rsidRDefault="00520168" w:rsidP="00520168">
      <w:pPr>
        <w:spacing w:line="400" w:lineRule="exact"/>
        <w:ind w:firstLineChars="1750" w:firstLine="5600"/>
        <w:rPr>
          <w:rFonts w:ascii="仿宋" w:eastAsia="仿宋" w:hAnsi="仿宋" w:cs="仿宋_GB2312"/>
          <w:sz w:val="32"/>
          <w:szCs w:val="32"/>
        </w:rPr>
      </w:pPr>
    </w:p>
    <w:p w:rsidR="00520168" w:rsidRPr="000A4E7E" w:rsidRDefault="00520168" w:rsidP="00520168">
      <w:pPr>
        <w:spacing w:line="400" w:lineRule="exact"/>
        <w:ind w:firstLineChars="1500" w:firstLine="4800"/>
        <w:rPr>
          <w:rFonts w:ascii="仿宋" w:eastAsia="仿宋" w:hAnsi="仿宋" w:cs="仿宋_GB2312"/>
          <w:sz w:val="32"/>
          <w:szCs w:val="32"/>
        </w:rPr>
      </w:pPr>
      <w:r w:rsidRPr="000A4E7E">
        <w:rPr>
          <w:rFonts w:ascii="仿宋" w:eastAsia="仿宋" w:hAnsi="仿宋" w:cs="仿宋_GB2312" w:hint="eastAsia"/>
          <w:sz w:val="32"/>
          <w:szCs w:val="32"/>
        </w:rPr>
        <w:t>承诺人签名：</w:t>
      </w:r>
    </w:p>
    <w:p w:rsidR="00520168" w:rsidRPr="000A4E7E" w:rsidRDefault="00520168" w:rsidP="00520168">
      <w:pPr>
        <w:spacing w:line="400" w:lineRule="exact"/>
        <w:ind w:firstLineChars="700" w:firstLine="2240"/>
        <w:rPr>
          <w:rFonts w:ascii="仿宋" w:eastAsia="仿宋" w:hAnsi="仿宋" w:cs="仿宋_GB2312"/>
          <w:sz w:val="32"/>
          <w:szCs w:val="32"/>
        </w:rPr>
      </w:pPr>
      <w:r w:rsidRPr="000A4E7E">
        <w:rPr>
          <w:rFonts w:ascii="仿宋" w:eastAsia="仿宋" w:hAnsi="仿宋" w:cs="仿宋_GB2312" w:hint="eastAsia"/>
          <w:sz w:val="32"/>
          <w:szCs w:val="32"/>
        </w:rPr>
        <w:t xml:space="preserve">　　　　       　　        </w:t>
      </w:r>
    </w:p>
    <w:p w:rsidR="00520168" w:rsidRPr="000A4E7E" w:rsidRDefault="00520168" w:rsidP="00520168">
      <w:pPr>
        <w:spacing w:line="400" w:lineRule="exact"/>
        <w:ind w:firstLineChars="1600" w:firstLine="5120"/>
        <w:rPr>
          <w:rFonts w:ascii="仿宋" w:eastAsia="仿宋" w:hAnsi="仿宋" w:cs="仿宋_GB2312"/>
          <w:sz w:val="32"/>
          <w:szCs w:val="32"/>
        </w:rPr>
      </w:pPr>
      <w:r w:rsidRPr="000A4E7E">
        <w:rPr>
          <w:rFonts w:ascii="仿宋" w:eastAsia="仿宋" w:hAnsi="仿宋" w:cs="仿宋_GB2312" w:hint="eastAsia"/>
          <w:sz w:val="32"/>
          <w:szCs w:val="32"/>
        </w:rPr>
        <w:t>年    月    日</w:t>
      </w:r>
    </w:p>
    <w:p w:rsidR="00743E0B" w:rsidRDefault="00743E0B"/>
    <w:sectPr w:rsidR="00743E0B" w:rsidSect="00743E0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E7E" w:rsidRDefault="00520168">
    <w:pPr>
      <w:pStyle w:val="a3"/>
      <w:framePr w:wrap="around" w:vAnchor="text" w:hAnchor="margin" w:xAlign="outside" w:y="1"/>
      <w:ind w:firstLineChars="100" w:firstLine="280"/>
      <w:rPr>
        <w:rStyle w:val="a5"/>
        <w:rFonts w:ascii="宋体" w:hAnsi="宋体"/>
        <w:sz w:val="28"/>
        <w:szCs w:val="28"/>
      </w:rPr>
    </w:pPr>
    <w:r>
      <w:rPr>
        <w:rStyle w:val="a5"/>
        <w:rFonts w:ascii="宋体" w:hAnsi="宋体" w:hint="eastAsia"/>
        <w:sz w:val="28"/>
        <w:szCs w:val="28"/>
      </w:rPr>
      <w:t>—</w:t>
    </w:r>
    <w:r>
      <w:rPr>
        <w:rStyle w:val="a5"/>
        <w:rFonts w:ascii="宋体" w:hAnsi="宋体" w:hint="eastAsia"/>
        <w:sz w:val="28"/>
        <w:szCs w:val="28"/>
      </w:rPr>
      <w:t xml:space="preserve"> </w:t>
    </w:r>
    <w:r>
      <w:rPr>
        <w:rFonts w:ascii="宋体" w:hAnsi="宋体"/>
        <w:sz w:val="28"/>
        <w:szCs w:val="28"/>
      </w:rPr>
      <w:fldChar w:fldCharType="begin"/>
    </w:r>
    <w:r>
      <w:rPr>
        <w:rStyle w:val="a5"/>
        <w:rFonts w:ascii="宋体" w:hAnsi="宋体"/>
        <w:sz w:val="28"/>
        <w:szCs w:val="28"/>
      </w:rPr>
      <w:instrText xml:space="preserve">PAGE  </w:instrText>
    </w:r>
    <w:r>
      <w:rPr>
        <w:rFonts w:ascii="宋体" w:hAnsi="宋体"/>
        <w:sz w:val="28"/>
        <w:szCs w:val="28"/>
      </w:rPr>
      <w:fldChar w:fldCharType="separate"/>
    </w:r>
    <w:r>
      <w:rPr>
        <w:rStyle w:val="a5"/>
        <w:rFonts w:ascii="宋体" w:hAnsi="宋体"/>
        <w:sz w:val="28"/>
        <w:szCs w:val="28"/>
      </w:rPr>
      <w:t>2</w:t>
    </w:r>
    <w:r>
      <w:rPr>
        <w:rFonts w:ascii="宋体" w:hAnsi="宋体"/>
        <w:sz w:val="28"/>
        <w:szCs w:val="28"/>
      </w:rPr>
      <w:fldChar w:fldCharType="end"/>
    </w:r>
    <w:r>
      <w:rPr>
        <w:rStyle w:val="a5"/>
        <w:rFonts w:ascii="宋体" w:hAnsi="宋体" w:hint="eastAsia"/>
        <w:sz w:val="28"/>
        <w:szCs w:val="28"/>
      </w:rPr>
      <w:t xml:space="preserve"> </w:t>
    </w:r>
    <w:r>
      <w:rPr>
        <w:rStyle w:val="a5"/>
        <w:rFonts w:ascii="宋体" w:hAnsi="宋体" w:hint="eastAsia"/>
        <w:sz w:val="28"/>
        <w:szCs w:val="28"/>
      </w:rPr>
      <w:t>—</w:t>
    </w:r>
  </w:p>
  <w:p w:rsidR="000A4E7E" w:rsidRDefault="00520168">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E7E" w:rsidRDefault="00520168">
    <w:pPr>
      <w:pStyle w:val="a3"/>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4E7E" w:rsidRDefault="00520168">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8DAB95"/>
    <w:multiLevelType w:val="singleLevel"/>
    <w:tmpl w:val="A08DAB95"/>
    <w:lvl w:ilvl="0">
      <w:start w:val="1"/>
      <w:numFmt w:val="decimal"/>
      <w:pStyle w:val="3"/>
      <w:lvlText w:val="(%1)"/>
      <w:lvlJc w:val="left"/>
      <w:pPr>
        <w:ind w:left="425" w:hanging="425"/>
      </w:pPr>
      <w:rPr>
        <w:rFonts w:hint="default"/>
      </w:rPr>
    </w:lvl>
  </w:abstractNum>
  <w:abstractNum w:abstractNumId="1">
    <w:nsid w:val="A8D50CBE"/>
    <w:multiLevelType w:val="singleLevel"/>
    <w:tmpl w:val="A8D50CBE"/>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20168"/>
    <w:rsid w:val="00520168"/>
    <w:rsid w:val="005F3E76"/>
    <w:rsid w:val="00743E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168"/>
    <w:pPr>
      <w:widowControl w:val="0"/>
    </w:pPr>
  </w:style>
  <w:style w:type="paragraph" w:styleId="1">
    <w:name w:val="heading 1"/>
    <w:basedOn w:val="a"/>
    <w:next w:val="a"/>
    <w:link w:val="1Char"/>
    <w:qFormat/>
    <w:rsid w:val="00520168"/>
    <w:pPr>
      <w:keepNext/>
      <w:keepLines/>
      <w:spacing w:beforeLines="100" w:afterLines="100"/>
      <w:outlineLvl w:val="0"/>
    </w:pPr>
    <w:rPr>
      <w:b/>
      <w:bCs/>
      <w:kern w:val="44"/>
      <w:sz w:val="44"/>
      <w:szCs w:val="44"/>
    </w:rPr>
  </w:style>
  <w:style w:type="paragraph" w:styleId="2">
    <w:name w:val="heading 2"/>
    <w:basedOn w:val="a"/>
    <w:next w:val="a"/>
    <w:link w:val="2Char"/>
    <w:unhideWhenUsed/>
    <w:qFormat/>
    <w:rsid w:val="00520168"/>
    <w:pPr>
      <w:keepNext/>
      <w:keepLines/>
      <w:spacing w:beforeLines="100" w:afterLines="100"/>
      <w:outlineLvl w:val="1"/>
    </w:pPr>
    <w:rPr>
      <w:rFonts w:ascii="Arial" w:hAnsi="Arial"/>
      <w:b/>
      <w:sz w:val="32"/>
    </w:rPr>
  </w:style>
  <w:style w:type="paragraph" w:styleId="3">
    <w:name w:val="heading 3"/>
    <w:basedOn w:val="a"/>
    <w:next w:val="a"/>
    <w:link w:val="3Char"/>
    <w:unhideWhenUsed/>
    <w:qFormat/>
    <w:rsid w:val="00520168"/>
    <w:pPr>
      <w:keepNext/>
      <w:keepLines/>
      <w:numPr>
        <w:numId w:val="1"/>
      </w:numPr>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20168"/>
    <w:rPr>
      <w:b/>
      <w:bCs/>
      <w:kern w:val="44"/>
      <w:sz w:val="44"/>
      <w:szCs w:val="44"/>
    </w:rPr>
  </w:style>
  <w:style w:type="character" w:customStyle="1" w:styleId="2Char">
    <w:name w:val="标题 2 Char"/>
    <w:basedOn w:val="a0"/>
    <w:link w:val="2"/>
    <w:rsid w:val="00520168"/>
    <w:rPr>
      <w:rFonts w:ascii="Arial" w:hAnsi="Arial"/>
      <w:b/>
      <w:sz w:val="32"/>
    </w:rPr>
  </w:style>
  <w:style w:type="character" w:customStyle="1" w:styleId="3Char">
    <w:name w:val="标题 3 Char"/>
    <w:basedOn w:val="a0"/>
    <w:link w:val="3"/>
    <w:rsid w:val="00520168"/>
    <w:rPr>
      <w:b/>
      <w:sz w:val="32"/>
    </w:rPr>
  </w:style>
  <w:style w:type="paragraph" w:styleId="a3">
    <w:name w:val="footer"/>
    <w:basedOn w:val="a"/>
    <w:link w:val="Char"/>
    <w:unhideWhenUsed/>
    <w:qFormat/>
    <w:rsid w:val="00520168"/>
    <w:pPr>
      <w:tabs>
        <w:tab w:val="center" w:pos="4153"/>
        <w:tab w:val="right" w:pos="8306"/>
      </w:tabs>
      <w:snapToGrid w:val="0"/>
      <w:jc w:val="left"/>
    </w:pPr>
    <w:rPr>
      <w:sz w:val="18"/>
      <w:szCs w:val="18"/>
    </w:rPr>
  </w:style>
  <w:style w:type="character" w:customStyle="1" w:styleId="Char">
    <w:name w:val="页脚 Char"/>
    <w:basedOn w:val="a0"/>
    <w:link w:val="a3"/>
    <w:qFormat/>
    <w:rsid w:val="00520168"/>
    <w:rPr>
      <w:sz w:val="18"/>
      <w:szCs w:val="18"/>
    </w:rPr>
  </w:style>
  <w:style w:type="paragraph" w:styleId="a4">
    <w:name w:val="header"/>
    <w:basedOn w:val="a"/>
    <w:link w:val="Char0"/>
    <w:unhideWhenUsed/>
    <w:qFormat/>
    <w:rsid w:val="0052016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520168"/>
    <w:rPr>
      <w:sz w:val="18"/>
      <w:szCs w:val="18"/>
    </w:rPr>
  </w:style>
  <w:style w:type="character" w:styleId="a5">
    <w:name w:val="page number"/>
    <w:basedOn w:val="a0"/>
    <w:qFormat/>
    <w:rsid w:val="00520168"/>
  </w:style>
  <w:style w:type="paragraph" w:styleId="a6">
    <w:name w:val="Balloon Text"/>
    <w:basedOn w:val="a"/>
    <w:link w:val="Char1"/>
    <w:uiPriority w:val="99"/>
    <w:semiHidden/>
    <w:unhideWhenUsed/>
    <w:rsid w:val="00520168"/>
    <w:rPr>
      <w:sz w:val="18"/>
      <w:szCs w:val="18"/>
    </w:rPr>
  </w:style>
  <w:style w:type="character" w:customStyle="1" w:styleId="Char1">
    <w:name w:val="批注框文本 Char"/>
    <w:basedOn w:val="a0"/>
    <w:link w:val="a6"/>
    <w:uiPriority w:val="99"/>
    <w:semiHidden/>
    <w:rsid w:val="0052016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503</Words>
  <Characters>2873</Characters>
  <Application>Microsoft Office Word</Application>
  <DocSecurity>0</DocSecurity>
  <Lines>23</Lines>
  <Paragraphs>6</Paragraphs>
  <ScaleCrop>false</ScaleCrop>
  <Company/>
  <LinksUpToDate>false</LinksUpToDate>
  <CharactersWithSpaces>3370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2021-03-20T09:22:00Z</dcterms:created>
  <dcterms:modified xsi:type="dcterms:W3CDTF">2021-03-20T09:22:00Z</dcterms:modified>
</cp:coreProperties>
</file>